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0AD5B" w14:textId="66C18B2F" w:rsidR="005A4EFA" w:rsidRPr="00400C60" w:rsidRDefault="000A3C87" w:rsidP="000A3C87">
      <w:pPr>
        <w:pStyle w:val="Heading1"/>
      </w:pPr>
      <w:r>
        <w:t>Pesticide-</w:t>
      </w:r>
      <w:r w:rsidR="00BA39F9" w:rsidRPr="00400C60">
        <w:t xml:space="preserve">Free </w:t>
      </w:r>
      <w:r w:rsidR="00F3061C" w:rsidRPr="00400C60">
        <w:t xml:space="preserve">– </w:t>
      </w:r>
      <w:r w:rsidR="00217C2D" w:rsidRPr="00400C60">
        <w:t xml:space="preserve">framework for a </w:t>
      </w:r>
      <w:r w:rsidR="00F3061C" w:rsidRPr="00400C60">
        <w:t xml:space="preserve">three year </w:t>
      </w:r>
      <w:r w:rsidR="00217C2D" w:rsidRPr="00400C60">
        <w:t xml:space="preserve">phase- out </w:t>
      </w:r>
      <w:r w:rsidR="00F3061C" w:rsidRPr="00400C60">
        <w:t>plan</w:t>
      </w:r>
    </w:p>
    <w:p w14:paraId="4C374FAE" w14:textId="65754A6D" w:rsidR="006F4425" w:rsidRDefault="006F4425">
      <w:r>
        <w:t xml:space="preserve">This is a rough outline of what </w:t>
      </w:r>
      <w:r w:rsidR="00F3061C">
        <w:t>a three year Pesticide-Free plan could look like in</w:t>
      </w:r>
      <w:r w:rsidR="005D72A6">
        <w:t xml:space="preserve"> order to deliver a</w:t>
      </w:r>
      <w:r w:rsidR="00F3061C">
        <w:t>n effective programme</w:t>
      </w:r>
      <w:r>
        <w:t xml:space="preserve"> </w:t>
      </w:r>
      <w:r w:rsidR="00F3061C">
        <w:t xml:space="preserve">of pesticide reduction and eventual cessation of use </w:t>
      </w:r>
      <w:r>
        <w:t xml:space="preserve">across </w:t>
      </w:r>
      <w:r w:rsidR="00F3061C">
        <w:t xml:space="preserve">your </w:t>
      </w:r>
      <w:r w:rsidR="0002408E">
        <w:t xml:space="preserve">town, </w:t>
      </w:r>
      <w:r>
        <w:t>city</w:t>
      </w:r>
      <w:r w:rsidR="00F3061C">
        <w:t xml:space="preserve"> or borough</w:t>
      </w:r>
      <w:r>
        <w:t>. It has</w:t>
      </w:r>
      <w:r w:rsidR="00F3061C">
        <w:t xml:space="preserve"> the</w:t>
      </w:r>
      <w:r>
        <w:t xml:space="preserve"> </w:t>
      </w:r>
      <w:r w:rsidR="00F3061C">
        <w:t>c</w:t>
      </w:r>
      <w:r>
        <w:t>ouncil as th</w:t>
      </w:r>
      <w:bookmarkStart w:id="0" w:name="_GoBack"/>
      <w:bookmarkEnd w:id="0"/>
      <w:r>
        <w:t>e driving force</w:t>
      </w:r>
      <w:r w:rsidR="0002408E">
        <w:t>,</w:t>
      </w:r>
      <w:r>
        <w:t xml:space="preserve"> but looks to involve multiple stakeholders to broaden the initiative and make it as comprehensive as possible.</w:t>
      </w:r>
    </w:p>
    <w:p w14:paraId="5B777789" w14:textId="7CE77A8A" w:rsidR="009A6F9F" w:rsidRDefault="009A6F9F">
      <w:r>
        <w:t>The idea is that this could form the basis of a policy document for</w:t>
      </w:r>
      <w:r w:rsidR="00F3061C">
        <w:t xml:space="preserve"> your</w:t>
      </w:r>
      <w:r>
        <w:t xml:space="preserve"> </w:t>
      </w:r>
      <w:r w:rsidR="00F3061C">
        <w:t>c</w:t>
      </w:r>
      <w:r>
        <w:t>ouncil.</w:t>
      </w:r>
    </w:p>
    <w:p w14:paraId="36AB314F" w14:textId="77777777" w:rsidR="006F4425" w:rsidRPr="009A6F9F" w:rsidRDefault="009A6F9F" w:rsidP="006F4425">
      <w:pPr>
        <w:rPr>
          <w:b/>
          <w:i/>
        </w:rPr>
      </w:pPr>
      <w:r w:rsidRPr="009A6F9F">
        <w:rPr>
          <w:b/>
          <w:i/>
        </w:rPr>
        <w:t>Overall objective</w:t>
      </w:r>
      <w:r w:rsidR="00E24DE4">
        <w:rPr>
          <w:b/>
          <w:i/>
        </w:rPr>
        <w:t>s</w:t>
      </w:r>
    </w:p>
    <w:p w14:paraId="608F7DE9" w14:textId="47860967" w:rsidR="00E24DE4" w:rsidRDefault="009A6F9F" w:rsidP="00E24DE4">
      <w:pPr>
        <w:pStyle w:val="ListParagraph"/>
        <w:numPr>
          <w:ilvl w:val="0"/>
          <w:numId w:val="2"/>
        </w:numPr>
      </w:pPr>
      <w:r>
        <w:t xml:space="preserve">To </w:t>
      </w:r>
      <w:r w:rsidR="00F3061C">
        <w:t xml:space="preserve">reduce and ultimately </w:t>
      </w:r>
      <w:r>
        <w:t>end the use of</w:t>
      </w:r>
      <w:r w:rsidR="00F3061C">
        <w:t xml:space="preserve"> </w:t>
      </w:r>
      <w:r w:rsidR="00225A20">
        <w:t>all pesticides</w:t>
      </w:r>
      <w:r>
        <w:t xml:space="preserve"> (</w:t>
      </w:r>
      <w:r w:rsidR="00F3061C">
        <w:t xml:space="preserve">for the most part </w:t>
      </w:r>
      <w:r>
        <w:t>herbicides) by</w:t>
      </w:r>
      <w:r w:rsidR="00F3061C">
        <w:t xml:space="preserve"> </w:t>
      </w:r>
      <w:r w:rsidR="00225A20">
        <w:t>the council</w:t>
      </w:r>
      <w:r>
        <w:t>, its officers and contractors on all land that is directly or indirectly under its control</w:t>
      </w:r>
      <w:r w:rsidR="00A060F8">
        <w:t xml:space="preserve">.  </w:t>
      </w:r>
    </w:p>
    <w:p w14:paraId="7BDE4828" w14:textId="77777777" w:rsidR="00E24DE4" w:rsidRDefault="00A060F8" w:rsidP="00E24DE4">
      <w:pPr>
        <w:pStyle w:val="ListParagraph"/>
        <w:numPr>
          <w:ilvl w:val="0"/>
          <w:numId w:val="2"/>
        </w:numPr>
      </w:pPr>
      <w:r>
        <w:t xml:space="preserve">Bring in other key stakeholders to follow suit in ending the use of pesticides on land under their control. </w:t>
      </w:r>
    </w:p>
    <w:p w14:paraId="198311AE" w14:textId="77777777" w:rsidR="009A6F9F" w:rsidRDefault="00A060F8" w:rsidP="00E24DE4">
      <w:pPr>
        <w:pStyle w:val="ListParagraph"/>
        <w:numPr>
          <w:ilvl w:val="0"/>
          <w:numId w:val="2"/>
        </w:numPr>
      </w:pPr>
      <w:r>
        <w:t xml:space="preserve">Encourage the general public to stop the use of pesticides in gardens, allotments and other areas. </w:t>
      </w:r>
    </w:p>
    <w:p w14:paraId="544A1075" w14:textId="47E42F8A" w:rsidR="00A060F8" w:rsidRDefault="005D72A6" w:rsidP="00E24DE4">
      <w:pPr>
        <w:pStyle w:val="ListParagraph"/>
        <w:numPr>
          <w:ilvl w:val="0"/>
          <w:numId w:val="2"/>
        </w:numPr>
      </w:pPr>
      <w:r>
        <w:t>To make</w:t>
      </w:r>
      <w:r w:rsidR="00F3061C">
        <w:t xml:space="preserve"> your area</w:t>
      </w:r>
      <w:r>
        <w:t xml:space="preserve"> a Pesticide-</w:t>
      </w:r>
      <w:r w:rsidR="00A060F8">
        <w:t xml:space="preserve">Free City to add to its green sustainability credentials. </w:t>
      </w:r>
    </w:p>
    <w:p w14:paraId="386646F3" w14:textId="6081C026" w:rsidR="00A060F8" w:rsidRDefault="00A060F8" w:rsidP="006F4425">
      <w:pPr>
        <w:rPr>
          <w:b/>
          <w:i/>
        </w:rPr>
      </w:pPr>
      <w:r>
        <w:rPr>
          <w:b/>
          <w:i/>
        </w:rPr>
        <w:t>The pathway to Pesticide</w:t>
      </w:r>
      <w:r w:rsidR="004C0833">
        <w:rPr>
          <w:b/>
          <w:i/>
        </w:rPr>
        <w:t>-</w:t>
      </w:r>
      <w:r>
        <w:rPr>
          <w:b/>
          <w:i/>
        </w:rPr>
        <w:t>Free</w:t>
      </w:r>
    </w:p>
    <w:p w14:paraId="46BCA813" w14:textId="2DD983ED" w:rsidR="00A060F8" w:rsidRDefault="00A050A2" w:rsidP="006F4425">
      <w:r>
        <w:t xml:space="preserve">We don’t normally </w:t>
      </w:r>
      <w:r w:rsidR="008703EB">
        <w:t>recommend</w:t>
      </w:r>
      <w:r>
        <w:t xml:space="preserve"> that pesticide use is stopped</w:t>
      </w:r>
      <w:r w:rsidR="007D657D">
        <w:t xml:space="preserve"> overnight</w:t>
      </w:r>
      <w:r w:rsidR="00E24DE4">
        <w:t xml:space="preserve"> – in fact that </w:t>
      </w:r>
      <w:r>
        <w:t>Approach is often counterproductive</w:t>
      </w:r>
    </w:p>
    <w:p w14:paraId="537803C2" w14:textId="1D238244" w:rsidR="00A050A2" w:rsidRDefault="0001308B" w:rsidP="006F4425">
      <w:r>
        <w:t>The journey towards becoming pesticide-free</w:t>
      </w:r>
      <w:r w:rsidR="00E24DE4">
        <w:t xml:space="preserve"> </w:t>
      </w:r>
      <w:r>
        <w:t xml:space="preserve">requires </w:t>
      </w:r>
      <w:r w:rsidR="00E24DE4">
        <w:t xml:space="preserve">a </w:t>
      </w:r>
      <w:r w:rsidR="00A050A2">
        <w:t xml:space="preserve">well-planned </w:t>
      </w:r>
      <w:r w:rsidR="00E24DE4">
        <w:t xml:space="preserve">phased approach </w:t>
      </w:r>
      <w:r>
        <w:t xml:space="preserve">under which </w:t>
      </w:r>
      <w:r w:rsidR="00E24DE4">
        <w:t xml:space="preserve">pesticide use </w:t>
      </w:r>
      <w:r>
        <w:t>is gradually but steadily reduced until it is eventually stopped entirely</w:t>
      </w:r>
      <w:r w:rsidR="00E24DE4">
        <w:t>. The time</w:t>
      </w:r>
      <w:r w:rsidR="00A050A2">
        <w:t>-</w:t>
      </w:r>
      <w:r w:rsidR="00E24DE4">
        <w:t xml:space="preserve">frame can vary </w:t>
      </w:r>
      <w:r w:rsidR="00A050A2">
        <w:t>from case to case</w:t>
      </w:r>
      <w:r w:rsidR="00E24DE4">
        <w:t xml:space="preserve"> but</w:t>
      </w:r>
      <w:r>
        <w:t>,</w:t>
      </w:r>
      <w:r w:rsidR="00E24DE4">
        <w:t xml:space="preserve"> in general</w:t>
      </w:r>
      <w:r>
        <w:t>,</w:t>
      </w:r>
      <w:r w:rsidR="00E24DE4">
        <w:t xml:space="preserve"> a three-year phase out period </w:t>
      </w:r>
      <w:r>
        <w:t>is realistic for most councils</w:t>
      </w:r>
      <w:r w:rsidR="00E24DE4">
        <w:t xml:space="preserve">. </w:t>
      </w:r>
    </w:p>
    <w:p w14:paraId="69B31A20" w14:textId="7C7D2380" w:rsidR="00A050A2" w:rsidRDefault="00E24DE4" w:rsidP="006F4425">
      <w:r>
        <w:t xml:space="preserve">Some </w:t>
      </w:r>
      <w:r w:rsidR="00A050A2">
        <w:t xml:space="preserve">councils </w:t>
      </w:r>
      <w:r>
        <w:t>will wish to deliver the objective</w:t>
      </w:r>
      <w:r w:rsidR="0001308B">
        <w:t>s</w:t>
      </w:r>
      <w:r>
        <w:t xml:space="preserve"> </w:t>
      </w:r>
      <w:r w:rsidR="0001308B">
        <w:t>in less time which</w:t>
      </w:r>
      <w:r>
        <w:t xml:space="preserve"> </w:t>
      </w:r>
      <w:r w:rsidR="00A050A2">
        <w:t>is of course</w:t>
      </w:r>
      <w:r>
        <w:t xml:space="preserve"> welcomed and encouraged. A</w:t>
      </w:r>
      <w:r w:rsidR="0001308B">
        <w:t xml:space="preserve">s increasing numbers of councils </w:t>
      </w:r>
      <w:r w:rsidR="0001308B">
        <w:lastRenderedPageBreak/>
        <w:t>in the UK go pesticide-free</w:t>
      </w:r>
      <w:r w:rsidR="005721C6">
        <w:t xml:space="preserve">, timescales may well become </w:t>
      </w:r>
      <w:r w:rsidR="007D657D">
        <w:t>shorter as</w:t>
      </w:r>
      <w:r w:rsidR="005721C6">
        <w:t xml:space="preserve"> local authorities are able to share</w:t>
      </w:r>
      <w:r>
        <w:t xml:space="preserve"> experiences and best practice</w:t>
      </w:r>
      <w:r w:rsidR="005721C6">
        <w:t xml:space="preserve">. In addition, non-chemical technologies are constantly evolving and improving, making the transition to being pesticide-free increasingly </w:t>
      </w:r>
      <w:r w:rsidR="00D8080D">
        <w:t>easy and affordable</w:t>
      </w:r>
      <w:r w:rsidR="005721C6">
        <w:t xml:space="preserve">. </w:t>
      </w:r>
    </w:p>
    <w:p w14:paraId="71031F14" w14:textId="712B6349" w:rsidR="00E24DE4" w:rsidRDefault="004B23FB" w:rsidP="006F4425">
      <w:r>
        <w:t>PAN UK has produced a comprehensive guide</w:t>
      </w:r>
      <w:r w:rsidR="00D8080D">
        <w:rPr>
          <w:rStyle w:val="FootnoteReference"/>
        </w:rPr>
        <w:footnoteReference w:id="1"/>
      </w:r>
      <w:r>
        <w:t xml:space="preserve"> for local authorities that looks at some of the key issues related to going pesticide</w:t>
      </w:r>
      <w:r w:rsidR="005721C6">
        <w:t>-</w:t>
      </w:r>
      <w:r>
        <w:t xml:space="preserve">free. It covers areas </w:t>
      </w:r>
      <w:r w:rsidR="005721C6">
        <w:t xml:space="preserve">such </w:t>
      </w:r>
      <w:r>
        <w:t>as designing</w:t>
      </w:r>
      <w:r w:rsidR="005721C6">
        <w:t xml:space="preserve"> </w:t>
      </w:r>
      <w:r>
        <w:t>trial</w:t>
      </w:r>
      <w:r w:rsidR="005721C6">
        <w:t>s</w:t>
      </w:r>
      <w:r>
        <w:t xml:space="preserve"> of non-</w:t>
      </w:r>
      <w:r w:rsidR="005721C6">
        <w:t xml:space="preserve">chemical </w:t>
      </w:r>
      <w:r>
        <w:t>alternatives</w:t>
      </w:r>
      <w:r w:rsidR="005721C6">
        <w:t xml:space="preserve"> and bespoke pesticide policies</w:t>
      </w:r>
      <w:r>
        <w:t xml:space="preserve">, </w:t>
      </w:r>
      <w:r w:rsidR="005721C6">
        <w:t xml:space="preserve">and </w:t>
      </w:r>
      <w:r>
        <w:t xml:space="preserve">dealing with </w:t>
      </w:r>
      <w:r w:rsidR="005721C6">
        <w:t xml:space="preserve">contentious issues such as </w:t>
      </w:r>
      <w:r>
        <w:t xml:space="preserve">invasive species and cost implications. </w:t>
      </w:r>
      <w:r w:rsidR="005721C6">
        <w:t xml:space="preserve">‘Going Pesticide-Free: A Guide for Local Authorities’ can be found at the PAN UK website at </w:t>
      </w:r>
      <w:r w:rsidR="005721C6" w:rsidRPr="005721C6">
        <w:t>pan-uk.org/pesticide-free</w:t>
      </w:r>
      <w:r w:rsidR="005721C6">
        <w:t xml:space="preserve">. </w:t>
      </w:r>
    </w:p>
    <w:p w14:paraId="031BFD62" w14:textId="77777777" w:rsidR="00225A20" w:rsidRDefault="004B23FB" w:rsidP="006F4425">
      <w:pPr>
        <w:rPr>
          <w:b/>
        </w:rPr>
      </w:pPr>
      <w:r>
        <w:t>This outline</w:t>
      </w:r>
      <w:r w:rsidR="005721C6">
        <w:t xml:space="preserve"> below</w:t>
      </w:r>
      <w:r>
        <w:t xml:space="preserve"> </w:t>
      </w:r>
      <w:r w:rsidR="005721C6">
        <w:t xml:space="preserve">provides an overview </w:t>
      </w:r>
      <w:r w:rsidR="00AD1728">
        <w:t xml:space="preserve">of a </w:t>
      </w:r>
      <w:r>
        <w:t>three year plan</w:t>
      </w:r>
      <w:r w:rsidR="00AD1728">
        <w:t xml:space="preserve"> that a town or city may follow to reduce, and ultimately end, pesticide use: </w:t>
      </w:r>
    </w:p>
    <w:p w14:paraId="769B0FE4" w14:textId="63D43B71" w:rsidR="00F517A0" w:rsidRDefault="00F517A0" w:rsidP="006F4425">
      <w:pPr>
        <w:rPr>
          <w:b/>
        </w:rPr>
      </w:pPr>
      <w:r>
        <w:rPr>
          <w:b/>
        </w:rPr>
        <w:t>Throughout the entire duration of the plan</w:t>
      </w:r>
      <w:r w:rsidR="005D72A6">
        <w:rPr>
          <w:b/>
        </w:rPr>
        <w:t>,</w:t>
      </w:r>
      <w:r>
        <w:rPr>
          <w:b/>
        </w:rPr>
        <w:t xml:space="preserve"> communication with the public about </w:t>
      </w:r>
      <w:r w:rsidR="00AD1728">
        <w:rPr>
          <w:b/>
        </w:rPr>
        <w:t>what you are trying to achieve and why,</w:t>
      </w:r>
      <w:r>
        <w:rPr>
          <w:b/>
        </w:rPr>
        <w:t xml:space="preserve"> progress</w:t>
      </w:r>
      <w:r w:rsidR="00AD1728">
        <w:rPr>
          <w:b/>
        </w:rPr>
        <w:t xml:space="preserve"> made</w:t>
      </w:r>
      <w:r>
        <w:rPr>
          <w:b/>
        </w:rPr>
        <w:t xml:space="preserve">, problems and successes is vital. There are useful guidelines for achieving good public communication in the PAN UK Toolkit for Local Authorities - </w:t>
      </w:r>
      <w:hyperlink r:id="rId11" w:history="1">
        <w:r w:rsidRPr="00B41380">
          <w:rPr>
            <w:rStyle w:val="Hyperlink"/>
            <w:b/>
          </w:rPr>
          <w:t>http://www.pan-uk.org/pesticide-free-workshop-resources/</w:t>
        </w:r>
      </w:hyperlink>
      <w:r>
        <w:rPr>
          <w:b/>
        </w:rPr>
        <w:t xml:space="preserve"> </w:t>
      </w:r>
    </w:p>
    <w:p w14:paraId="35BD9D0F" w14:textId="1F6FC446" w:rsidR="004B23FB" w:rsidRPr="00AD1728" w:rsidRDefault="00DF2689" w:rsidP="006F4425">
      <w:pPr>
        <w:rPr>
          <w:b/>
          <w:u w:val="single"/>
        </w:rPr>
      </w:pPr>
      <w:r w:rsidRPr="00AD1728">
        <w:rPr>
          <w:b/>
          <w:u w:val="single"/>
        </w:rPr>
        <w:t xml:space="preserve">Year 1 </w:t>
      </w:r>
    </w:p>
    <w:p w14:paraId="463F0C69" w14:textId="5B34C745" w:rsidR="00085F77" w:rsidRPr="00AD1728" w:rsidRDefault="00AD1728" w:rsidP="006F4425">
      <w:r>
        <w:t xml:space="preserve">It’s vital that councils have in place a clear </w:t>
      </w:r>
      <w:r w:rsidR="00085F77" w:rsidRPr="00AD1728">
        <w:t xml:space="preserve">strategy </w:t>
      </w:r>
      <w:r>
        <w:t>for going pesticide-free</w:t>
      </w:r>
      <w:r w:rsidR="00085F77" w:rsidRPr="00AD1728">
        <w:t xml:space="preserve"> that </w:t>
      </w:r>
      <w:r>
        <w:t>sets</w:t>
      </w:r>
      <w:r w:rsidRPr="00AD1728">
        <w:t xml:space="preserve"> </w:t>
      </w:r>
      <w:r w:rsidR="00085F77" w:rsidRPr="00AD1728">
        <w:t xml:space="preserve">a clear direction of travel and allows all actors </w:t>
      </w:r>
      <w:r>
        <w:t xml:space="preserve">(concerned citizens, local businesses, </w:t>
      </w:r>
      <w:proofErr w:type="gramStart"/>
      <w:r>
        <w:t>other</w:t>
      </w:r>
      <w:proofErr w:type="gramEnd"/>
      <w:r>
        <w:t xml:space="preserve"> land managers) </w:t>
      </w:r>
      <w:r w:rsidR="00085F77" w:rsidRPr="00AD1728">
        <w:t xml:space="preserve">to play their part. It will help not only those involved in reducing the use of pesticide but also assist residents and the wider public to understand </w:t>
      </w:r>
      <w:r>
        <w:t xml:space="preserve">the benefits of </w:t>
      </w:r>
      <w:r w:rsidR="00085F77" w:rsidRPr="00AD1728">
        <w:t xml:space="preserve"> </w:t>
      </w:r>
      <w:r>
        <w:t xml:space="preserve">going pesticide-free.  </w:t>
      </w:r>
    </w:p>
    <w:p w14:paraId="7BCBE851" w14:textId="12AF78D0" w:rsidR="00085F77" w:rsidRPr="00AD1728" w:rsidRDefault="00AD1728" w:rsidP="006F4425">
      <w:r>
        <w:lastRenderedPageBreak/>
        <w:t>Devising, and ideally p</w:t>
      </w:r>
      <w:r w:rsidR="00085F77" w:rsidRPr="00AD1728">
        <w:t>ublishing a strategy</w:t>
      </w:r>
      <w:r>
        <w:t>,</w:t>
      </w:r>
      <w:r w:rsidR="00085F77" w:rsidRPr="00AD1728">
        <w:t xml:space="preserve"> is a vital first step</w:t>
      </w:r>
      <w:r w:rsidR="00B479D2">
        <w:t xml:space="preserve"> and something that </w:t>
      </w:r>
      <w:r w:rsidR="00085F77" w:rsidRPr="00AD1728">
        <w:t xml:space="preserve">PAN UK can help </w:t>
      </w:r>
      <w:r w:rsidR="00B479D2">
        <w:t>with</w:t>
      </w:r>
      <w:r w:rsidR="00085F77" w:rsidRPr="00AD1728">
        <w:t xml:space="preserve">. </w:t>
      </w:r>
      <w:r w:rsidR="00B479D2">
        <w:t>Other measures to be implemented in year 1 are as follows:</w:t>
      </w:r>
    </w:p>
    <w:p w14:paraId="589C52E7" w14:textId="77777777" w:rsidR="00DF2689" w:rsidRDefault="00DF2689" w:rsidP="00DF2689">
      <w:pPr>
        <w:pStyle w:val="ListParagraph"/>
        <w:numPr>
          <w:ilvl w:val="0"/>
          <w:numId w:val="3"/>
        </w:numPr>
      </w:pPr>
      <w:r>
        <w:t>Undertake an audit of current pesticide / herbicide use across all sectors</w:t>
      </w:r>
      <w:r w:rsidR="004A1957">
        <w:t xml:space="preserve"> including, but not limited to, parks and cemeteries, streets, housing and schools.</w:t>
      </w:r>
    </w:p>
    <w:p w14:paraId="00253BEB" w14:textId="77777777" w:rsidR="00B479D2" w:rsidRDefault="00B479D2" w:rsidP="00DF2689">
      <w:pPr>
        <w:pStyle w:val="ListParagraph"/>
        <w:numPr>
          <w:ilvl w:val="0"/>
          <w:numId w:val="3"/>
        </w:numPr>
      </w:pPr>
      <w:r>
        <w:t>Devise a bespoke pesticide policy which sets out a clearly the conditions under which pesticides are being used in its area – how, where, when and why, and what measures are being taken to end or reduce pesticide use.</w:t>
      </w:r>
    </w:p>
    <w:p w14:paraId="34EB24BA" w14:textId="17B3D37B" w:rsidR="004A1957" w:rsidRDefault="00B479D2" w:rsidP="00DF2689">
      <w:pPr>
        <w:pStyle w:val="ListParagraph"/>
        <w:numPr>
          <w:ilvl w:val="0"/>
          <w:numId w:val="3"/>
        </w:numPr>
      </w:pPr>
      <w:r>
        <w:t>Publicise the initiative through local media and other channels  so</w:t>
      </w:r>
      <w:r w:rsidR="00085F77">
        <w:t xml:space="preserve"> the public </w:t>
      </w:r>
      <w:r>
        <w:t xml:space="preserve">are aware of </w:t>
      </w:r>
      <w:r w:rsidR="00085F77">
        <w:t>what is planned for the coming three years</w:t>
      </w:r>
    </w:p>
    <w:p w14:paraId="3BECB2F6" w14:textId="77777777" w:rsidR="00085F77" w:rsidRDefault="00BF3039" w:rsidP="00DF2689">
      <w:pPr>
        <w:pStyle w:val="ListParagraph"/>
        <w:numPr>
          <w:ilvl w:val="0"/>
          <w:numId w:val="3"/>
        </w:numPr>
      </w:pPr>
      <w:r>
        <w:t>E</w:t>
      </w:r>
      <w:r w:rsidR="00085F77">
        <w:t>nd the use of herbicides in public parks and green spaces</w:t>
      </w:r>
      <w:r>
        <w:t xml:space="preserve"> by the end of year one</w:t>
      </w:r>
    </w:p>
    <w:p w14:paraId="029A5479" w14:textId="60F0FA01" w:rsidR="00085F77" w:rsidRDefault="00085F77" w:rsidP="00DF2689">
      <w:pPr>
        <w:pStyle w:val="ListParagraph"/>
        <w:numPr>
          <w:ilvl w:val="0"/>
          <w:numId w:val="3"/>
        </w:numPr>
      </w:pPr>
      <w:r>
        <w:t>Begin a</w:t>
      </w:r>
      <w:r w:rsidR="00B479D2">
        <w:t xml:space="preserve">t least one </w:t>
      </w:r>
      <w:r>
        <w:t xml:space="preserve">trial of alternatives </w:t>
      </w:r>
      <w:r w:rsidR="00B479D2">
        <w:t xml:space="preserve">, and ideally more, </w:t>
      </w:r>
      <w:r>
        <w:t>for hard surface areas such as streets and pavements</w:t>
      </w:r>
    </w:p>
    <w:p w14:paraId="75A755E8" w14:textId="04A59FD2" w:rsidR="00085F77" w:rsidRDefault="00085F77" w:rsidP="00DF2689">
      <w:pPr>
        <w:pStyle w:val="ListParagraph"/>
        <w:numPr>
          <w:ilvl w:val="0"/>
          <w:numId w:val="3"/>
        </w:numPr>
      </w:pPr>
      <w:r>
        <w:t xml:space="preserve">Initiate a </w:t>
      </w:r>
      <w:r w:rsidR="003803BE">
        <w:t xml:space="preserve">stakeholder </w:t>
      </w:r>
      <w:r w:rsidR="00BF3039">
        <w:t xml:space="preserve">forum for land managers from across the city / borough. These can be from </w:t>
      </w:r>
      <w:r w:rsidR="00B479D2">
        <w:t>hospitals and other medical facilities</w:t>
      </w:r>
      <w:r w:rsidR="00BF3039">
        <w:t xml:space="preserve">, schools and universities, retail and shopping areas </w:t>
      </w:r>
      <w:proofErr w:type="spellStart"/>
      <w:r w:rsidR="00BF3039">
        <w:t>etc</w:t>
      </w:r>
      <w:proofErr w:type="spellEnd"/>
      <w:r w:rsidR="003803BE">
        <w:t xml:space="preserve"> (se</w:t>
      </w:r>
      <w:r w:rsidR="007D657D">
        <w:t>e</w:t>
      </w:r>
      <w:r w:rsidR="003803BE">
        <w:t xml:space="preserve"> below for more detail)</w:t>
      </w:r>
    </w:p>
    <w:p w14:paraId="2F97AF14" w14:textId="77777777" w:rsidR="00563C84" w:rsidRDefault="00563C84" w:rsidP="00563C84">
      <w:pPr>
        <w:pStyle w:val="ListParagraph"/>
      </w:pPr>
    </w:p>
    <w:p w14:paraId="333D7189" w14:textId="7437450C" w:rsidR="00563C84" w:rsidRPr="00563C84" w:rsidRDefault="00563C84" w:rsidP="00563C84">
      <w:pPr>
        <w:pStyle w:val="ListParagraph"/>
        <w:ind w:left="0"/>
        <w:rPr>
          <w:b/>
        </w:rPr>
      </w:pPr>
      <w:r w:rsidRPr="00563C84">
        <w:rPr>
          <w:b/>
        </w:rPr>
        <w:t>Stakeholder Forum</w:t>
      </w:r>
    </w:p>
    <w:p w14:paraId="57396D69" w14:textId="5F92A613" w:rsidR="00563C84" w:rsidRDefault="00563C84" w:rsidP="00563C84">
      <w:pPr>
        <w:pStyle w:val="ListParagraph"/>
        <w:ind w:left="0"/>
      </w:pPr>
      <w:r>
        <w:t xml:space="preserve">The stakeholder forum is an important part of the process that will help the </w:t>
      </w:r>
      <w:r w:rsidR="003803BE">
        <w:t>c</w:t>
      </w:r>
      <w:r>
        <w:t>ouncil meet its pesticide-free objective in a number of ways;</w:t>
      </w:r>
    </w:p>
    <w:p w14:paraId="51272A6A" w14:textId="6C143DC5" w:rsidR="00563C84" w:rsidRDefault="00563C84" w:rsidP="00563C84">
      <w:pPr>
        <w:pStyle w:val="ListParagraph"/>
        <w:numPr>
          <w:ilvl w:val="0"/>
          <w:numId w:val="6"/>
        </w:numPr>
      </w:pPr>
      <w:r>
        <w:t xml:space="preserve">Draw in other land managers in the area so that the </w:t>
      </w:r>
      <w:r w:rsidR="003803BE">
        <w:t>c</w:t>
      </w:r>
      <w:r>
        <w:t>ouncil will not be operating in isolation;</w:t>
      </w:r>
    </w:p>
    <w:p w14:paraId="6692F31B" w14:textId="77777777" w:rsidR="00563C84" w:rsidRDefault="00563C84" w:rsidP="00563C84">
      <w:pPr>
        <w:pStyle w:val="ListParagraph"/>
        <w:numPr>
          <w:ilvl w:val="0"/>
          <w:numId w:val="6"/>
        </w:numPr>
      </w:pPr>
      <w:r>
        <w:t xml:space="preserve">An opportunity to share experiences </w:t>
      </w:r>
      <w:r w:rsidR="003803BE">
        <w:t xml:space="preserve">and learnings </w:t>
      </w:r>
      <w:r>
        <w:t>with others who might already be successfully implementing pesticide reduction strategies</w:t>
      </w:r>
    </w:p>
    <w:p w14:paraId="2E854167" w14:textId="2FCBACE9" w:rsidR="00563C84" w:rsidRDefault="00563C84" w:rsidP="00563C84">
      <w:pPr>
        <w:pStyle w:val="ListParagraph"/>
        <w:numPr>
          <w:ilvl w:val="0"/>
          <w:numId w:val="6"/>
        </w:numPr>
      </w:pPr>
      <w:r>
        <w:t>An opportunity to come together to understand and overcome</w:t>
      </w:r>
      <w:r w:rsidR="003803BE">
        <w:t xml:space="preserve"> opportunities and</w:t>
      </w:r>
      <w:r>
        <w:t xml:space="preserve"> obstacles </w:t>
      </w:r>
      <w:r w:rsidR="003803BE">
        <w:t xml:space="preserve">around </w:t>
      </w:r>
      <w:r>
        <w:t>going pesticide-free</w:t>
      </w:r>
    </w:p>
    <w:p w14:paraId="492AEA27" w14:textId="593DB814" w:rsidR="00563C84" w:rsidRDefault="00563C84" w:rsidP="00563C84">
      <w:pPr>
        <w:pStyle w:val="ListParagraph"/>
        <w:numPr>
          <w:ilvl w:val="0"/>
          <w:numId w:val="6"/>
        </w:numPr>
      </w:pPr>
      <w:r>
        <w:lastRenderedPageBreak/>
        <w:t>It presents the possibility of cost sharing– this could be particularly useful in terms of initial capital outlay</w:t>
      </w:r>
      <w:r w:rsidR="003803BE">
        <w:t xml:space="preserve"> for non-chemical alternative technologies</w:t>
      </w:r>
    </w:p>
    <w:p w14:paraId="0E65BCED" w14:textId="39F5460F" w:rsidR="00563C84" w:rsidRDefault="00563C84" w:rsidP="00563C84">
      <w:pPr>
        <w:pStyle w:val="ListParagraph"/>
        <w:ind w:left="0"/>
      </w:pPr>
      <w:r>
        <w:t xml:space="preserve">The Forum should meet </w:t>
      </w:r>
      <w:r w:rsidR="00D8080D">
        <w:t>semi-</w:t>
      </w:r>
      <w:r>
        <w:t xml:space="preserve">regularly and have a clear agenda for discussions. </w:t>
      </w:r>
    </w:p>
    <w:p w14:paraId="700D9302" w14:textId="1DC963B6" w:rsidR="00BF3039" w:rsidRPr="00225A20" w:rsidRDefault="00BF3039" w:rsidP="00BF3039">
      <w:pPr>
        <w:rPr>
          <w:b/>
          <w:u w:val="single"/>
        </w:rPr>
      </w:pPr>
      <w:r w:rsidRPr="00225A20">
        <w:rPr>
          <w:b/>
          <w:u w:val="single"/>
        </w:rPr>
        <w:t>Year 2</w:t>
      </w:r>
    </w:p>
    <w:p w14:paraId="53CD956F" w14:textId="77777777" w:rsidR="00BF3039" w:rsidRDefault="00BF3039" w:rsidP="00BF3039">
      <w:r>
        <w:t>This is the time to consolidate the work of year one and take things further.</w:t>
      </w:r>
    </w:p>
    <w:p w14:paraId="10EA97C6" w14:textId="77777777" w:rsidR="00BF3039" w:rsidRDefault="00BF3039" w:rsidP="00BF3039">
      <w:pPr>
        <w:pStyle w:val="ListParagraph"/>
        <w:numPr>
          <w:ilvl w:val="0"/>
          <w:numId w:val="4"/>
        </w:numPr>
      </w:pPr>
      <w:r>
        <w:t>Commit to halving the kilometres of streets and pavements that are sprayed by the end of year two.</w:t>
      </w:r>
    </w:p>
    <w:p w14:paraId="12CD2F3F" w14:textId="77777777" w:rsidR="00BF3039" w:rsidRDefault="00BF3039" w:rsidP="00BF3039">
      <w:pPr>
        <w:pStyle w:val="ListParagraph"/>
        <w:numPr>
          <w:ilvl w:val="0"/>
          <w:numId w:val="4"/>
        </w:numPr>
      </w:pPr>
      <w:r>
        <w:t>End the use of pesticides / herbicides in areas of housing stock and other properties owned or controlled by the council</w:t>
      </w:r>
    </w:p>
    <w:p w14:paraId="649A2CB9" w14:textId="77777777" w:rsidR="00BF3039" w:rsidRDefault="00BF3039" w:rsidP="00BF3039">
      <w:pPr>
        <w:pStyle w:val="ListParagraph"/>
        <w:numPr>
          <w:ilvl w:val="0"/>
          <w:numId w:val="4"/>
        </w:numPr>
      </w:pPr>
      <w:r>
        <w:t>Working in partnership with members of the stakeholder forum</w:t>
      </w:r>
      <w:r w:rsidR="003803BE">
        <w:t>,</w:t>
      </w:r>
      <w:r>
        <w:t xml:space="preserve"> ensure that other land managers are working to reduce and </w:t>
      </w:r>
      <w:r w:rsidR="003803BE">
        <w:t xml:space="preserve">ultimately </w:t>
      </w:r>
      <w:r>
        <w:t>stop the use of pesticides / herbicides in areas outside council control</w:t>
      </w:r>
    </w:p>
    <w:p w14:paraId="09B28ED3" w14:textId="77777777" w:rsidR="00BF3039" w:rsidRDefault="00BF3039" w:rsidP="00BF3039">
      <w:pPr>
        <w:pStyle w:val="ListParagraph"/>
        <w:numPr>
          <w:ilvl w:val="0"/>
          <w:numId w:val="4"/>
        </w:numPr>
      </w:pPr>
      <w:r>
        <w:t>Ensure there is an ongoing dialogue with the public about progress of the project</w:t>
      </w:r>
    </w:p>
    <w:p w14:paraId="221DF16C" w14:textId="5202EC06" w:rsidR="00BF3039" w:rsidRPr="00AD1728" w:rsidRDefault="00BF3039" w:rsidP="00BF3039">
      <w:pPr>
        <w:rPr>
          <w:b/>
          <w:u w:val="single"/>
        </w:rPr>
      </w:pPr>
      <w:r w:rsidRPr="00AD1728">
        <w:rPr>
          <w:b/>
          <w:u w:val="single"/>
        </w:rPr>
        <w:t>Year 3</w:t>
      </w:r>
    </w:p>
    <w:p w14:paraId="71C37B9F" w14:textId="302EA60A" w:rsidR="00BF3039" w:rsidRDefault="00BF3039" w:rsidP="00BF3039">
      <w:r>
        <w:t>The final year and time to deliver the final objective</w:t>
      </w:r>
      <w:r w:rsidR="00D8080D">
        <w:t>.</w:t>
      </w:r>
    </w:p>
    <w:p w14:paraId="736A7639" w14:textId="77777777" w:rsidR="00BF3039" w:rsidRDefault="00BF3039" w:rsidP="00BF3039">
      <w:pPr>
        <w:pStyle w:val="ListParagraph"/>
        <w:numPr>
          <w:ilvl w:val="0"/>
          <w:numId w:val="5"/>
        </w:numPr>
      </w:pPr>
      <w:r>
        <w:t>End the use of pesticides / herbicides on the remaining kilometres of streets and pavements</w:t>
      </w:r>
    </w:p>
    <w:p w14:paraId="56466576" w14:textId="77777777" w:rsidR="00BF3039" w:rsidRDefault="00BF3039" w:rsidP="00BF3039">
      <w:pPr>
        <w:pStyle w:val="ListParagraph"/>
        <w:numPr>
          <w:ilvl w:val="0"/>
          <w:numId w:val="5"/>
        </w:numPr>
      </w:pPr>
      <w:r>
        <w:t>Continue to encourage other key stakeholders to follow suit on land and areas under their control</w:t>
      </w:r>
    </w:p>
    <w:p w14:paraId="545E92A6" w14:textId="0F6AB13F" w:rsidR="00F3061C" w:rsidRDefault="00F3061C" w:rsidP="00BF3039">
      <w:pPr>
        <w:pStyle w:val="ListParagraph"/>
        <w:numPr>
          <w:ilvl w:val="0"/>
          <w:numId w:val="5"/>
        </w:numPr>
      </w:pPr>
      <w:r>
        <w:t xml:space="preserve">Organise a public event to announce your success </w:t>
      </w:r>
    </w:p>
    <w:p w14:paraId="4B2CC412" w14:textId="4398745A" w:rsidR="00F3061C" w:rsidRDefault="00F3061C" w:rsidP="00BF3039">
      <w:pPr>
        <w:pStyle w:val="ListParagraph"/>
        <w:numPr>
          <w:ilvl w:val="0"/>
          <w:numId w:val="5"/>
        </w:numPr>
      </w:pPr>
      <w:r>
        <w:t>Write up your experiences including problems overcome, successes, involvement of stakeholders and anything else that is pertinent. This will be a valuable resource for other areas wanting to adopt a similar approach</w:t>
      </w:r>
    </w:p>
    <w:p w14:paraId="4AB47FB4" w14:textId="09940286" w:rsidR="00F3061C" w:rsidRDefault="00F3061C" w:rsidP="00BF3039">
      <w:pPr>
        <w:pStyle w:val="ListParagraph"/>
        <w:numPr>
          <w:ilvl w:val="0"/>
          <w:numId w:val="5"/>
        </w:numPr>
      </w:pPr>
      <w:r>
        <w:lastRenderedPageBreak/>
        <w:t>On the back of your work launch a public campaign to encourage home owners, amateur gardeners and allotment holders to follow suit in reducing and stopping their use of pesticides / herbicides.</w:t>
      </w:r>
    </w:p>
    <w:p w14:paraId="65AF4A57" w14:textId="16EB3ADC" w:rsidR="004B23FB" w:rsidRPr="00A060F8" w:rsidRDefault="004B23FB" w:rsidP="007D657D">
      <w:pPr>
        <w:pStyle w:val="ListParagraph"/>
      </w:pPr>
    </w:p>
    <w:sectPr w:rsidR="004B23FB" w:rsidRPr="00A06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91C6E" w14:textId="77777777" w:rsidR="003E1627" w:rsidRDefault="003E1627" w:rsidP="00D8080D">
      <w:pPr>
        <w:spacing w:after="0" w:line="240" w:lineRule="auto"/>
      </w:pPr>
      <w:r>
        <w:separator/>
      </w:r>
    </w:p>
  </w:endnote>
  <w:endnote w:type="continuationSeparator" w:id="0">
    <w:p w14:paraId="4CA4BE2A" w14:textId="77777777" w:rsidR="003E1627" w:rsidRDefault="003E1627" w:rsidP="00D8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1768" w14:textId="77777777" w:rsidR="003E1627" w:rsidRDefault="003E1627" w:rsidP="00D8080D">
      <w:pPr>
        <w:spacing w:after="0" w:line="240" w:lineRule="auto"/>
      </w:pPr>
      <w:r>
        <w:separator/>
      </w:r>
    </w:p>
  </w:footnote>
  <w:footnote w:type="continuationSeparator" w:id="0">
    <w:p w14:paraId="59090C7E" w14:textId="77777777" w:rsidR="003E1627" w:rsidRDefault="003E1627" w:rsidP="00D8080D">
      <w:pPr>
        <w:spacing w:after="0" w:line="240" w:lineRule="auto"/>
      </w:pPr>
      <w:r>
        <w:continuationSeparator/>
      </w:r>
    </w:p>
  </w:footnote>
  <w:footnote w:id="1">
    <w:p w14:paraId="288CCD20" w14:textId="4BD87133" w:rsidR="00D8080D" w:rsidRDefault="00D808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8080D">
          <w:rPr>
            <w:color w:val="0000FF"/>
            <w:sz w:val="22"/>
            <w:szCs w:val="22"/>
            <w:u w:val="single"/>
          </w:rPr>
          <w:t>https://issuu.com/pan-uk/docs/pft_public_briefing?e=28041656/43992897</w:t>
        </w:r>
      </w:hyperlink>
      <w:r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184D"/>
    <w:multiLevelType w:val="hybridMultilevel"/>
    <w:tmpl w:val="D43E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5D0A"/>
    <w:multiLevelType w:val="hybridMultilevel"/>
    <w:tmpl w:val="42C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484C"/>
    <w:multiLevelType w:val="hybridMultilevel"/>
    <w:tmpl w:val="9F0C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4E90"/>
    <w:multiLevelType w:val="hybridMultilevel"/>
    <w:tmpl w:val="66D2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742D"/>
    <w:multiLevelType w:val="hybridMultilevel"/>
    <w:tmpl w:val="7884E03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792C6B"/>
    <w:multiLevelType w:val="hybridMultilevel"/>
    <w:tmpl w:val="E4A88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F9"/>
    <w:rsid w:val="00000E64"/>
    <w:rsid w:val="00000ED1"/>
    <w:rsid w:val="00001F3C"/>
    <w:rsid w:val="000023C2"/>
    <w:rsid w:val="00004488"/>
    <w:rsid w:val="0000593A"/>
    <w:rsid w:val="00005A85"/>
    <w:rsid w:val="00006068"/>
    <w:rsid w:val="00007081"/>
    <w:rsid w:val="0000767D"/>
    <w:rsid w:val="00010919"/>
    <w:rsid w:val="00011D67"/>
    <w:rsid w:val="0001308B"/>
    <w:rsid w:val="000136E1"/>
    <w:rsid w:val="00013CBE"/>
    <w:rsid w:val="00014DE0"/>
    <w:rsid w:val="00014F93"/>
    <w:rsid w:val="0001546A"/>
    <w:rsid w:val="00015D15"/>
    <w:rsid w:val="000162F3"/>
    <w:rsid w:val="0002082D"/>
    <w:rsid w:val="00022003"/>
    <w:rsid w:val="0002408E"/>
    <w:rsid w:val="000252AD"/>
    <w:rsid w:val="000253B2"/>
    <w:rsid w:val="00025F4D"/>
    <w:rsid w:val="00026618"/>
    <w:rsid w:val="00027EBC"/>
    <w:rsid w:val="0003113D"/>
    <w:rsid w:val="00031176"/>
    <w:rsid w:val="00032360"/>
    <w:rsid w:val="00032AE1"/>
    <w:rsid w:val="00034876"/>
    <w:rsid w:val="000349BD"/>
    <w:rsid w:val="00034D55"/>
    <w:rsid w:val="00035465"/>
    <w:rsid w:val="00036538"/>
    <w:rsid w:val="0003694C"/>
    <w:rsid w:val="00036A8F"/>
    <w:rsid w:val="00036C4C"/>
    <w:rsid w:val="00037276"/>
    <w:rsid w:val="0003732F"/>
    <w:rsid w:val="0004235C"/>
    <w:rsid w:val="0004236A"/>
    <w:rsid w:val="0004428F"/>
    <w:rsid w:val="0004565D"/>
    <w:rsid w:val="00047C80"/>
    <w:rsid w:val="000527AD"/>
    <w:rsid w:val="000547D5"/>
    <w:rsid w:val="00055FCB"/>
    <w:rsid w:val="00056CB5"/>
    <w:rsid w:val="00057177"/>
    <w:rsid w:val="000604D5"/>
    <w:rsid w:val="00060523"/>
    <w:rsid w:val="00063178"/>
    <w:rsid w:val="00063788"/>
    <w:rsid w:val="000640F3"/>
    <w:rsid w:val="0006447F"/>
    <w:rsid w:val="000665AB"/>
    <w:rsid w:val="00066734"/>
    <w:rsid w:val="00067375"/>
    <w:rsid w:val="000718C1"/>
    <w:rsid w:val="000720DE"/>
    <w:rsid w:val="00072713"/>
    <w:rsid w:val="00073C9F"/>
    <w:rsid w:val="00073E6F"/>
    <w:rsid w:val="000740AD"/>
    <w:rsid w:val="00074BD0"/>
    <w:rsid w:val="00074F72"/>
    <w:rsid w:val="00076179"/>
    <w:rsid w:val="00076A24"/>
    <w:rsid w:val="00076BBF"/>
    <w:rsid w:val="00077625"/>
    <w:rsid w:val="00077E87"/>
    <w:rsid w:val="0008150D"/>
    <w:rsid w:val="000817B8"/>
    <w:rsid w:val="00083BCF"/>
    <w:rsid w:val="00084FF5"/>
    <w:rsid w:val="00085AEA"/>
    <w:rsid w:val="00085F77"/>
    <w:rsid w:val="000863C5"/>
    <w:rsid w:val="00087B68"/>
    <w:rsid w:val="000915B6"/>
    <w:rsid w:val="00091E86"/>
    <w:rsid w:val="00092F10"/>
    <w:rsid w:val="00094DE7"/>
    <w:rsid w:val="00095219"/>
    <w:rsid w:val="000965FF"/>
    <w:rsid w:val="000966B2"/>
    <w:rsid w:val="00096BB1"/>
    <w:rsid w:val="00097758"/>
    <w:rsid w:val="000A0455"/>
    <w:rsid w:val="000A1514"/>
    <w:rsid w:val="000A334D"/>
    <w:rsid w:val="000A3C87"/>
    <w:rsid w:val="000A5C9D"/>
    <w:rsid w:val="000A6B4A"/>
    <w:rsid w:val="000A6D15"/>
    <w:rsid w:val="000A7AB0"/>
    <w:rsid w:val="000B0199"/>
    <w:rsid w:val="000B0230"/>
    <w:rsid w:val="000B07BB"/>
    <w:rsid w:val="000B1A1C"/>
    <w:rsid w:val="000B1FF7"/>
    <w:rsid w:val="000B26B5"/>
    <w:rsid w:val="000B2A6B"/>
    <w:rsid w:val="000B31AB"/>
    <w:rsid w:val="000B352E"/>
    <w:rsid w:val="000B4DD3"/>
    <w:rsid w:val="000B6E9C"/>
    <w:rsid w:val="000B6FD8"/>
    <w:rsid w:val="000B7C22"/>
    <w:rsid w:val="000B7CAF"/>
    <w:rsid w:val="000C0214"/>
    <w:rsid w:val="000C36E0"/>
    <w:rsid w:val="000C409E"/>
    <w:rsid w:val="000C4249"/>
    <w:rsid w:val="000C43BE"/>
    <w:rsid w:val="000C58DF"/>
    <w:rsid w:val="000C62F1"/>
    <w:rsid w:val="000C7643"/>
    <w:rsid w:val="000D04F2"/>
    <w:rsid w:val="000D0913"/>
    <w:rsid w:val="000D1F4D"/>
    <w:rsid w:val="000D21F1"/>
    <w:rsid w:val="000D2898"/>
    <w:rsid w:val="000D3E84"/>
    <w:rsid w:val="000D47A6"/>
    <w:rsid w:val="000D6C0F"/>
    <w:rsid w:val="000E07FD"/>
    <w:rsid w:val="000E162B"/>
    <w:rsid w:val="000E178E"/>
    <w:rsid w:val="000E18F5"/>
    <w:rsid w:val="000E2CED"/>
    <w:rsid w:val="000E33A5"/>
    <w:rsid w:val="000E4419"/>
    <w:rsid w:val="000E6A81"/>
    <w:rsid w:val="000E7010"/>
    <w:rsid w:val="000E786C"/>
    <w:rsid w:val="000E7A7A"/>
    <w:rsid w:val="000E7BB6"/>
    <w:rsid w:val="000E7ED7"/>
    <w:rsid w:val="000F2BC0"/>
    <w:rsid w:val="000F3978"/>
    <w:rsid w:val="000F7E94"/>
    <w:rsid w:val="0010074F"/>
    <w:rsid w:val="001008E5"/>
    <w:rsid w:val="00100C7D"/>
    <w:rsid w:val="00101A4F"/>
    <w:rsid w:val="00101F12"/>
    <w:rsid w:val="00103C49"/>
    <w:rsid w:val="0010508C"/>
    <w:rsid w:val="0010630A"/>
    <w:rsid w:val="0010645F"/>
    <w:rsid w:val="00107A20"/>
    <w:rsid w:val="0011064C"/>
    <w:rsid w:val="001112C1"/>
    <w:rsid w:val="001114A0"/>
    <w:rsid w:val="0011296E"/>
    <w:rsid w:val="00112D05"/>
    <w:rsid w:val="00113AB5"/>
    <w:rsid w:val="00113D05"/>
    <w:rsid w:val="00113D5C"/>
    <w:rsid w:val="001152B3"/>
    <w:rsid w:val="001154D4"/>
    <w:rsid w:val="0012007A"/>
    <w:rsid w:val="001202CE"/>
    <w:rsid w:val="001205F0"/>
    <w:rsid w:val="00120D78"/>
    <w:rsid w:val="00120EBF"/>
    <w:rsid w:val="00121C9C"/>
    <w:rsid w:val="00122AB2"/>
    <w:rsid w:val="00123C2F"/>
    <w:rsid w:val="00123D78"/>
    <w:rsid w:val="00124C0B"/>
    <w:rsid w:val="00124C4F"/>
    <w:rsid w:val="001250BC"/>
    <w:rsid w:val="00125649"/>
    <w:rsid w:val="00127C43"/>
    <w:rsid w:val="00130066"/>
    <w:rsid w:val="001308B3"/>
    <w:rsid w:val="0013096D"/>
    <w:rsid w:val="00130AA2"/>
    <w:rsid w:val="001313E5"/>
    <w:rsid w:val="00131914"/>
    <w:rsid w:val="00131DBF"/>
    <w:rsid w:val="00132981"/>
    <w:rsid w:val="00132C86"/>
    <w:rsid w:val="00133A81"/>
    <w:rsid w:val="00133D4E"/>
    <w:rsid w:val="00134402"/>
    <w:rsid w:val="00134DDF"/>
    <w:rsid w:val="00135025"/>
    <w:rsid w:val="00135D35"/>
    <w:rsid w:val="00135F2B"/>
    <w:rsid w:val="00136196"/>
    <w:rsid w:val="00136876"/>
    <w:rsid w:val="00137343"/>
    <w:rsid w:val="00137C7E"/>
    <w:rsid w:val="001412F1"/>
    <w:rsid w:val="0014266C"/>
    <w:rsid w:val="00142C70"/>
    <w:rsid w:val="00142CDE"/>
    <w:rsid w:val="0014418E"/>
    <w:rsid w:val="001444AC"/>
    <w:rsid w:val="00146362"/>
    <w:rsid w:val="001463FE"/>
    <w:rsid w:val="00146CD4"/>
    <w:rsid w:val="00147C91"/>
    <w:rsid w:val="00150792"/>
    <w:rsid w:val="00152047"/>
    <w:rsid w:val="00152FC9"/>
    <w:rsid w:val="00154E23"/>
    <w:rsid w:val="00155CD2"/>
    <w:rsid w:val="0015717D"/>
    <w:rsid w:val="00160113"/>
    <w:rsid w:val="00160C93"/>
    <w:rsid w:val="001610FB"/>
    <w:rsid w:val="00161D25"/>
    <w:rsid w:val="001633D5"/>
    <w:rsid w:val="00164AEC"/>
    <w:rsid w:val="00170230"/>
    <w:rsid w:val="001703A0"/>
    <w:rsid w:val="001708CE"/>
    <w:rsid w:val="00170D62"/>
    <w:rsid w:val="00171B2B"/>
    <w:rsid w:val="001720DF"/>
    <w:rsid w:val="00172D69"/>
    <w:rsid w:val="001735C9"/>
    <w:rsid w:val="00173E6C"/>
    <w:rsid w:val="001753C1"/>
    <w:rsid w:val="0017661F"/>
    <w:rsid w:val="00176F1A"/>
    <w:rsid w:val="00180316"/>
    <w:rsid w:val="00183260"/>
    <w:rsid w:val="001841C3"/>
    <w:rsid w:val="001915AB"/>
    <w:rsid w:val="001938FB"/>
    <w:rsid w:val="00195299"/>
    <w:rsid w:val="00195D4D"/>
    <w:rsid w:val="00196EF9"/>
    <w:rsid w:val="00197A1C"/>
    <w:rsid w:val="001A04EC"/>
    <w:rsid w:val="001A09D3"/>
    <w:rsid w:val="001A1000"/>
    <w:rsid w:val="001A2BD6"/>
    <w:rsid w:val="001A2F2C"/>
    <w:rsid w:val="001A3018"/>
    <w:rsid w:val="001A5BBA"/>
    <w:rsid w:val="001A69D9"/>
    <w:rsid w:val="001A712A"/>
    <w:rsid w:val="001A712B"/>
    <w:rsid w:val="001A7D51"/>
    <w:rsid w:val="001A7DF8"/>
    <w:rsid w:val="001B0351"/>
    <w:rsid w:val="001B1B94"/>
    <w:rsid w:val="001B2779"/>
    <w:rsid w:val="001B2A10"/>
    <w:rsid w:val="001B2ED2"/>
    <w:rsid w:val="001B4A3B"/>
    <w:rsid w:val="001B577F"/>
    <w:rsid w:val="001B5922"/>
    <w:rsid w:val="001B664A"/>
    <w:rsid w:val="001B6ADF"/>
    <w:rsid w:val="001C12D4"/>
    <w:rsid w:val="001C182F"/>
    <w:rsid w:val="001C28F0"/>
    <w:rsid w:val="001C2C01"/>
    <w:rsid w:val="001C3F85"/>
    <w:rsid w:val="001C557A"/>
    <w:rsid w:val="001D25D5"/>
    <w:rsid w:val="001D459D"/>
    <w:rsid w:val="001D4F77"/>
    <w:rsid w:val="001D56BB"/>
    <w:rsid w:val="001D5C48"/>
    <w:rsid w:val="001D679D"/>
    <w:rsid w:val="001D69CA"/>
    <w:rsid w:val="001D6D25"/>
    <w:rsid w:val="001D7A92"/>
    <w:rsid w:val="001D7B5A"/>
    <w:rsid w:val="001E01E0"/>
    <w:rsid w:val="001E076A"/>
    <w:rsid w:val="001E16CE"/>
    <w:rsid w:val="001E26DA"/>
    <w:rsid w:val="001E2E02"/>
    <w:rsid w:val="001E2E1A"/>
    <w:rsid w:val="001E30BE"/>
    <w:rsid w:val="001E35F9"/>
    <w:rsid w:val="001E4CB6"/>
    <w:rsid w:val="001E5F0C"/>
    <w:rsid w:val="001E67FA"/>
    <w:rsid w:val="001F01C5"/>
    <w:rsid w:val="001F13C9"/>
    <w:rsid w:val="001F1757"/>
    <w:rsid w:val="001F1B74"/>
    <w:rsid w:val="001F362F"/>
    <w:rsid w:val="001F3EA0"/>
    <w:rsid w:val="001F3F98"/>
    <w:rsid w:val="001F4AEB"/>
    <w:rsid w:val="001F5370"/>
    <w:rsid w:val="001F5508"/>
    <w:rsid w:val="001F5634"/>
    <w:rsid w:val="001F65FF"/>
    <w:rsid w:val="001F66B7"/>
    <w:rsid w:val="001F672A"/>
    <w:rsid w:val="001F70E8"/>
    <w:rsid w:val="00200436"/>
    <w:rsid w:val="002008BB"/>
    <w:rsid w:val="00200BE2"/>
    <w:rsid w:val="00202785"/>
    <w:rsid w:val="0020325A"/>
    <w:rsid w:val="00203B7D"/>
    <w:rsid w:val="002046FC"/>
    <w:rsid w:val="0020487A"/>
    <w:rsid w:val="00205573"/>
    <w:rsid w:val="002113F4"/>
    <w:rsid w:val="0021174A"/>
    <w:rsid w:val="00212A39"/>
    <w:rsid w:val="002145E1"/>
    <w:rsid w:val="002155A0"/>
    <w:rsid w:val="002171DD"/>
    <w:rsid w:val="00217353"/>
    <w:rsid w:val="00217635"/>
    <w:rsid w:val="00217672"/>
    <w:rsid w:val="00217C2D"/>
    <w:rsid w:val="002207ED"/>
    <w:rsid w:val="0022093A"/>
    <w:rsid w:val="00220E3D"/>
    <w:rsid w:val="00221513"/>
    <w:rsid w:val="00221ECE"/>
    <w:rsid w:val="00221FB0"/>
    <w:rsid w:val="00222D2C"/>
    <w:rsid w:val="00222D9C"/>
    <w:rsid w:val="0022378C"/>
    <w:rsid w:val="00223A94"/>
    <w:rsid w:val="0022459D"/>
    <w:rsid w:val="00225A20"/>
    <w:rsid w:val="00226F58"/>
    <w:rsid w:val="00231423"/>
    <w:rsid w:val="00231F50"/>
    <w:rsid w:val="002346A5"/>
    <w:rsid w:val="00234B9B"/>
    <w:rsid w:val="002350CA"/>
    <w:rsid w:val="00235C08"/>
    <w:rsid w:val="00236870"/>
    <w:rsid w:val="0023694E"/>
    <w:rsid w:val="00237BD6"/>
    <w:rsid w:val="00241151"/>
    <w:rsid w:val="00243E4A"/>
    <w:rsid w:val="002465C9"/>
    <w:rsid w:val="00250DFD"/>
    <w:rsid w:val="0025178C"/>
    <w:rsid w:val="00251E46"/>
    <w:rsid w:val="00253F2A"/>
    <w:rsid w:val="00254B8C"/>
    <w:rsid w:val="0025549C"/>
    <w:rsid w:val="00256323"/>
    <w:rsid w:val="0025697C"/>
    <w:rsid w:val="00256AD0"/>
    <w:rsid w:val="002613E5"/>
    <w:rsid w:val="00261ED1"/>
    <w:rsid w:val="00262E5E"/>
    <w:rsid w:val="00262F29"/>
    <w:rsid w:val="0026332E"/>
    <w:rsid w:val="00264AF5"/>
    <w:rsid w:val="00267346"/>
    <w:rsid w:val="00267DC4"/>
    <w:rsid w:val="00270D5C"/>
    <w:rsid w:val="00270EC3"/>
    <w:rsid w:val="0027167B"/>
    <w:rsid w:val="00273312"/>
    <w:rsid w:val="00275809"/>
    <w:rsid w:val="00276E4C"/>
    <w:rsid w:val="00280894"/>
    <w:rsid w:val="00281A56"/>
    <w:rsid w:val="00282361"/>
    <w:rsid w:val="00282F2F"/>
    <w:rsid w:val="0028309B"/>
    <w:rsid w:val="00284425"/>
    <w:rsid w:val="0028566D"/>
    <w:rsid w:val="00286C29"/>
    <w:rsid w:val="0028731E"/>
    <w:rsid w:val="00290258"/>
    <w:rsid w:val="00291D23"/>
    <w:rsid w:val="0029275A"/>
    <w:rsid w:val="00292F90"/>
    <w:rsid w:val="00292FF0"/>
    <w:rsid w:val="00294891"/>
    <w:rsid w:val="002951C7"/>
    <w:rsid w:val="002A3609"/>
    <w:rsid w:val="002A4C2E"/>
    <w:rsid w:val="002A6DCB"/>
    <w:rsid w:val="002B01FB"/>
    <w:rsid w:val="002B0782"/>
    <w:rsid w:val="002B0E36"/>
    <w:rsid w:val="002B15C6"/>
    <w:rsid w:val="002B19A9"/>
    <w:rsid w:val="002B2273"/>
    <w:rsid w:val="002B235B"/>
    <w:rsid w:val="002B30CE"/>
    <w:rsid w:val="002B3AB2"/>
    <w:rsid w:val="002B4B9F"/>
    <w:rsid w:val="002B555A"/>
    <w:rsid w:val="002B6626"/>
    <w:rsid w:val="002B7861"/>
    <w:rsid w:val="002C3C39"/>
    <w:rsid w:val="002C3D84"/>
    <w:rsid w:val="002C4000"/>
    <w:rsid w:val="002C4584"/>
    <w:rsid w:val="002C4B5E"/>
    <w:rsid w:val="002C4D4B"/>
    <w:rsid w:val="002C5598"/>
    <w:rsid w:val="002C5DEA"/>
    <w:rsid w:val="002C6785"/>
    <w:rsid w:val="002C695B"/>
    <w:rsid w:val="002D1000"/>
    <w:rsid w:val="002D2F7C"/>
    <w:rsid w:val="002D3207"/>
    <w:rsid w:val="002D3CE3"/>
    <w:rsid w:val="002D53B1"/>
    <w:rsid w:val="002D7360"/>
    <w:rsid w:val="002D7D69"/>
    <w:rsid w:val="002E0047"/>
    <w:rsid w:val="002E0346"/>
    <w:rsid w:val="002E0D85"/>
    <w:rsid w:val="002E0F9B"/>
    <w:rsid w:val="002E28F5"/>
    <w:rsid w:val="002E3B54"/>
    <w:rsid w:val="002E3FC1"/>
    <w:rsid w:val="002E4A8F"/>
    <w:rsid w:val="002E4EDC"/>
    <w:rsid w:val="002E62D8"/>
    <w:rsid w:val="002E6D9B"/>
    <w:rsid w:val="002E6F07"/>
    <w:rsid w:val="002F37F3"/>
    <w:rsid w:val="002F3E60"/>
    <w:rsid w:val="002F4335"/>
    <w:rsid w:val="002F48E0"/>
    <w:rsid w:val="002F59C4"/>
    <w:rsid w:val="002F7301"/>
    <w:rsid w:val="002F7E57"/>
    <w:rsid w:val="00300067"/>
    <w:rsid w:val="003007DA"/>
    <w:rsid w:val="003012E7"/>
    <w:rsid w:val="00301D88"/>
    <w:rsid w:val="00302080"/>
    <w:rsid w:val="00302B92"/>
    <w:rsid w:val="0030369A"/>
    <w:rsid w:val="00303CC4"/>
    <w:rsid w:val="00303FE1"/>
    <w:rsid w:val="00304836"/>
    <w:rsid w:val="00304989"/>
    <w:rsid w:val="00304A88"/>
    <w:rsid w:val="00306081"/>
    <w:rsid w:val="003069D9"/>
    <w:rsid w:val="00307D01"/>
    <w:rsid w:val="00307EBA"/>
    <w:rsid w:val="003101AD"/>
    <w:rsid w:val="00310D6A"/>
    <w:rsid w:val="00311D09"/>
    <w:rsid w:val="003127E4"/>
    <w:rsid w:val="00312ABF"/>
    <w:rsid w:val="003138BD"/>
    <w:rsid w:val="003149D6"/>
    <w:rsid w:val="00314B9B"/>
    <w:rsid w:val="00315C43"/>
    <w:rsid w:val="00320772"/>
    <w:rsid w:val="00321015"/>
    <w:rsid w:val="0032110B"/>
    <w:rsid w:val="00321BF5"/>
    <w:rsid w:val="00321FBC"/>
    <w:rsid w:val="00322A12"/>
    <w:rsid w:val="003241C4"/>
    <w:rsid w:val="0032494E"/>
    <w:rsid w:val="00324DF8"/>
    <w:rsid w:val="00324E6D"/>
    <w:rsid w:val="00325643"/>
    <w:rsid w:val="00325B34"/>
    <w:rsid w:val="0033011F"/>
    <w:rsid w:val="003310C7"/>
    <w:rsid w:val="00333DCE"/>
    <w:rsid w:val="003359D8"/>
    <w:rsid w:val="00336215"/>
    <w:rsid w:val="00337DBC"/>
    <w:rsid w:val="0034040D"/>
    <w:rsid w:val="00340714"/>
    <w:rsid w:val="00341622"/>
    <w:rsid w:val="00343D51"/>
    <w:rsid w:val="003445CA"/>
    <w:rsid w:val="00346A49"/>
    <w:rsid w:val="003504EF"/>
    <w:rsid w:val="00350668"/>
    <w:rsid w:val="00350789"/>
    <w:rsid w:val="00350B50"/>
    <w:rsid w:val="00351BB7"/>
    <w:rsid w:val="00352201"/>
    <w:rsid w:val="00352D0C"/>
    <w:rsid w:val="00353E71"/>
    <w:rsid w:val="003541AB"/>
    <w:rsid w:val="0035522E"/>
    <w:rsid w:val="00355A35"/>
    <w:rsid w:val="00355D4F"/>
    <w:rsid w:val="00355F9F"/>
    <w:rsid w:val="003560ED"/>
    <w:rsid w:val="00356382"/>
    <w:rsid w:val="00360DE8"/>
    <w:rsid w:val="00361A91"/>
    <w:rsid w:val="00362E91"/>
    <w:rsid w:val="00363EDC"/>
    <w:rsid w:val="003642F8"/>
    <w:rsid w:val="003649D9"/>
    <w:rsid w:val="00364AB7"/>
    <w:rsid w:val="00364CB3"/>
    <w:rsid w:val="003660C8"/>
    <w:rsid w:val="003665B9"/>
    <w:rsid w:val="00367928"/>
    <w:rsid w:val="00367D05"/>
    <w:rsid w:val="00370616"/>
    <w:rsid w:val="003730AF"/>
    <w:rsid w:val="0037361A"/>
    <w:rsid w:val="00373F97"/>
    <w:rsid w:val="0037445A"/>
    <w:rsid w:val="00374671"/>
    <w:rsid w:val="0037482C"/>
    <w:rsid w:val="00377E01"/>
    <w:rsid w:val="00377E8D"/>
    <w:rsid w:val="00377F6B"/>
    <w:rsid w:val="003803BE"/>
    <w:rsid w:val="00381347"/>
    <w:rsid w:val="0038202E"/>
    <w:rsid w:val="00382FC6"/>
    <w:rsid w:val="00386DF8"/>
    <w:rsid w:val="00387AA6"/>
    <w:rsid w:val="0039092B"/>
    <w:rsid w:val="00390C41"/>
    <w:rsid w:val="003934C5"/>
    <w:rsid w:val="00394444"/>
    <w:rsid w:val="00394D0D"/>
    <w:rsid w:val="00395899"/>
    <w:rsid w:val="00396367"/>
    <w:rsid w:val="00396394"/>
    <w:rsid w:val="00396BEA"/>
    <w:rsid w:val="00397C4B"/>
    <w:rsid w:val="003A0708"/>
    <w:rsid w:val="003A1096"/>
    <w:rsid w:val="003A1949"/>
    <w:rsid w:val="003A2CB6"/>
    <w:rsid w:val="003A37D1"/>
    <w:rsid w:val="003A380E"/>
    <w:rsid w:val="003A58E7"/>
    <w:rsid w:val="003A5B82"/>
    <w:rsid w:val="003A613A"/>
    <w:rsid w:val="003A69FF"/>
    <w:rsid w:val="003A6E29"/>
    <w:rsid w:val="003B05C9"/>
    <w:rsid w:val="003B17AB"/>
    <w:rsid w:val="003B1E3D"/>
    <w:rsid w:val="003B2DF4"/>
    <w:rsid w:val="003B4242"/>
    <w:rsid w:val="003B435A"/>
    <w:rsid w:val="003B4391"/>
    <w:rsid w:val="003B4395"/>
    <w:rsid w:val="003B488C"/>
    <w:rsid w:val="003B49E9"/>
    <w:rsid w:val="003B4DC6"/>
    <w:rsid w:val="003B4DE8"/>
    <w:rsid w:val="003B50CF"/>
    <w:rsid w:val="003B5FB3"/>
    <w:rsid w:val="003B6F5B"/>
    <w:rsid w:val="003C1325"/>
    <w:rsid w:val="003C2912"/>
    <w:rsid w:val="003C38E3"/>
    <w:rsid w:val="003C39C8"/>
    <w:rsid w:val="003C443A"/>
    <w:rsid w:val="003C5698"/>
    <w:rsid w:val="003C669E"/>
    <w:rsid w:val="003D0A11"/>
    <w:rsid w:val="003D0F61"/>
    <w:rsid w:val="003D2AF8"/>
    <w:rsid w:val="003D3164"/>
    <w:rsid w:val="003D33AD"/>
    <w:rsid w:val="003D34A5"/>
    <w:rsid w:val="003D3B24"/>
    <w:rsid w:val="003D5F60"/>
    <w:rsid w:val="003E090C"/>
    <w:rsid w:val="003E0C2C"/>
    <w:rsid w:val="003E1627"/>
    <w:rsid w:val="003E1A46"/>
    <w:rsid w:val="003E1AA8"/>
    <w:rsid w:val="003E210F"/>
    <w:rsid w:val="003E23E4"/>
    <w:rsid w:val="003E5963"/>
    <w:rsid w:val="003E5A86"/>
    <w:rsid w:val="003E675C"/>
    <w:rsid w:val="003F015D"/>
    <w:rsid w:val="003F01B8"/>
    <w:rsid w:val="003F11D0"/>
    <w:rsid w:val="003F2E5B"/>
    <w:rsid w:val="003F3195"/>
    <w:rsid w:val="003F3513"/>
    <w:rsid w:val="003F42C5"/>
    <w:rsid w:val="003F522D"/>
    <w:rsid w:val="003F636F"/>
    <w:rsid w:val="003F68C4"/>
    <w:rsid w:val="003F6CB6"/>
    <w:rsid w:val="00400C60"/>
    <w:rsid w:val="004014C9"/>
    <w:rsid w:val="004021E7"/>
    <w:rsid w:val="00404AA8"/>
    <w:rsid w:val="00404EEC"/>
    <w:rsid w:val="00405F08"/>
    <w:rsid w:val="00406B26"/>
    <w:rsid w:val="00407300"/>
    <w:rsid w:val="0040740B"/>
    <w:rsid w:val="0041079E"/>
    <w:rsid w:val="00410C8D"/>
    <w:rsid w:val="0041112C"/>
    <w:rsid w:val="00413328"/>
    <w:rsid w:val="00413A35"/>
    <w:rsid w:val="00416332"/>
    <w:rsid w:val="00416399"/>
    <w:rsid w:val="00417074"/>
    <w:rsid w:val="0041792A"/>
    <w:rsid w:val="00421966"/>
    <w:rsid w:val="00421C13"/>
    <w:rsid w:val="00421CD7"/>
    <w:rsid w:val="00423560"/>
    <w:rsid w:val="00425DD1"/>
    <w:rsid w:val="004262AA"/>
    <w:rsid w:val="00426DA4"/>
    <w:rsid w:val="00426FF0"/>
    <w:rsid w:val="00427447"/>
    <w:rsid w:val="00427699"/>
    <w:rsid w:val="004307D1"/>
    <w:rsid w:val="00431AFB"/>
    <w:rsid w:val="00434007"/>
    <w:rsid w:val="0043466D"/>
    <w:rsid w:val="0043672D"/>
    <w:rsid w:val="004374FC"/>
    <w:rsid w:val="00437AF2"/>
    <w:rsid w:val="0044245F"/>
    <w:rsid w:val="00444A43"/>
    <w:rsid w:val="0044520A"/>
    <w:rsid w:val="004464FC"/>
    <w:rsid w:val="004467FF"/>
    <w:rsid w:val="00446AF3"/>
    <w:rsid w:val="00447C5E"/>
    <w:rsid w:val="00447DF1"/>
    <w:rsid w:val="00447ECC"/>
    <w:rsid w:val="004502BC"/>
    <w:rsid w:val="00451524"/>
    <w:rsid w:val="00451634"/>
    <w:rsid w:val="00451BAC"/>
    <w:rsid w:val="00451F9F"/>
    <w:rsid w:val="0045206B"/>
    <w:rsid w:val="00453B10"/>
    <w:rsid w:val="00453EF1"/>
    <w:rsid w:val="0045411C"/>
    <w:rsid w:val="00457990"/>
    <w:rsid w:val="00457FEC"/>
    <w:rsid w:val="00460A69"/>
    <w:rsid w:val="00463813"/>
    <w:rsid w:val="00464344"/>
    <w:rsid w:val="00464F7A"/>
    <w:rsid w:val="00465E5A"/>
    <w:rsid w:val="0046674D"/>
    <w:rsid w:val="00466A92"/>
    <w:rsid w:val="00467049"/>
    <w:rsid w:val="0046727C"/>
    <w:rsid w:val="00467FBA"/>
    <w:rsid w:val="0047076B"/>
    <w:rsid w:val="00471D04"/>
    <w:rsid w:val="00472408"/>
    <w:rsid w:val="00473101"/>
    <w:rsid w:val="00473179"/>
    <w:rsid w:val="004731D1"/>
    <w:rsid w:val="00474005"/>
    <w:rsid w:val="0047607E"/>
    <w:rsid w:val="00477F8D"/>
    <w:rsid w:val="004804E3"/>
    <w:rsid w:val="00480DD1"/>
    <w:rsid w:val="004812D4"/>
    <w:rsid w:val="00481811"/>
    <w:rsid w:val="00484008"/>
    <w:rsid w:val="004843C8"/>
    <w:rsid w:val="004858A7"/>
    <w:rsid w:val="004864F1"/>
    <w:rsid w:val="00486509"/>
    <w:rsid w:val="004911BC"/>
    <w:rsid w:val="00491FAE"/>
    <w:rsid w:val="004924AE"/>
    <w:rsid w:val="004937B9"/>
    <w:rsid w:val="00493CEE"/>
    <w:rsid w:val="0049511A"/>
    <w:rsid w:val="00496A9E"/>
    <w:rsid w:val="004970F2"/>
    <w:rsid w:val="00497EB7"/>
    <w:rsid w:val="004A1773"/>
    <w:rsid w:val="004A1957"/>
    <w:rsid w:val="004A24B5"/>
    <w:rsid w:val="004A3172"/>
    <w:rsid w:val="004A3E49"/>
    <w:rsid w:val="004A3F18"/>
    <w:rsid w:val="004A5D9F"/>
    <w:rsid w:val="004A69B1"/>
    <w:rsid w:val="004A6D8A"/>
    <w:rsid w:val="004A729C"/>
    <w:rsid w:val="004B130E"/>
    <w:rsid w:val="004B23FB"/>
    <w:rsid w:val="004B2B4B"/>
    <w:rsid w:val="004B4659"/>
    <w:rsid w:val="004B5FE9"/>
    <w:rsid w:val="004B664E"/>
    <w:rsid w:val="004B6857"/>
    <w:rsid w:val="004B6FE6"/>
    <w:rsid w:val="004C0833"/>
    <w:rsid w:val="004C0AB9"/>
    <w:rsid w:val="004C103E"/>
    <w:rsid w:val="004C356C"/>
    <w:rsid w:val="004C36EB"/>
    <w:rsid w:val="004C4653"/>
    <w:rsid w:val="004C5328"/>
    <w:rsid w:val="004C636E"/>
    <w:rsid w:val="004C6629"/>
    <w:rsid w:val="004C6F67"/>
    <w:rsid w:val="004C7C7D"/>
    <w:rsid w:val="004D33AC"/>
    <w:rsid w:val="004D4AE7"/>
    <w:rsid w:val="004D55F5"/>
    <w:rsid w:val="004D5EE7"/>
    <w:rsid w:val="004D63AA"/>
    <w:rsid w:val="004E015F"/>
    <w:rsid w:val="004E0B9C"/>
    <w:rsid w:val="004E1BDF"/>
    <w:rsid w:val="004E3842"/>
    <w:rsid w:val="004E5014"/>
    <w:rsid w:val="004E61C6"/>
    <w:rsid w:val="004E694C"/>
    <w:rsid w:val="004E6D1D"/>
    <w:rsid w:val="004E7337"/>
    <w:rsid w:val="004E7EFD"/>
    <w:rsid w:val="004F02F4"/>
    <w:rsid w:val="004F4499"/>
    <w:rsid w:val="004F481F"/>
    <w:rsid w:val="004F772F"/>
    <w:rsid w:val="005008D1"/>
    <w:rsid w:val="005016DF"/>
    <w:rsid w:val="00501861"/>
    <w:rsid w:val="00502534"/>
    <w:rsid w:val="00502BCB"/>
    <w:rsid w:val="005055D7"/>
    <w:rsid w:val="00507834"/>
    <w:rsid w:val="0051167B"/>
    <w:rsid w:val="00513BD1"/>
    <w:rsid w:val="005165D1"/>
    <w:rsid w:val="005235AB"/>
    <w:rsid w:val="00526A4E"/>
    <w:rsid w:val="00527A3E"/>
    <w:rsid w:val="00531C8C"/>
    <w:rsid w:val="005333E9"/>
    <w:rsid w:val="005360E4"/>
    <w:rsid w:val="005363C1"/>
    <w:rsid w:val="00540008"/>
    <w:rsid w:val="005407EF"/>
    <w:rsid w:val="00540CBF"/>
    <w:rsid w:val="00540DFF"/>
    <w:rsid w:val="00541BAF"/>
    <w:rsid w:val="00542972"/>
    <w:rsid w:val="00544A6C"/>
    <w:rsid w:val="005451A4"/>
    <w:rsid w:val="00546555"/>
    <w:rsid w:val="0054672E"/>
    <w:rsid w:val="005469F1"/>
    <w:rsid w:val="00551270"/>
    <w:rsid w:val="005533BF"/>
    <w:rsid w:val="005540AD"/>
    <w:rsid w:val="00554632"/>
    <w:rsid w:val="00554649"/>
    <w:rsid w:val="00554E0C"/>
    <w:rsid w:val="00556D68"/>
    <w:rsid w:val="005604C8"/>
    <w:rsid w:val="00563C84"/>
    <w:rsid w:val="0056481C"/>
    <w:rsid w:val="00565850"/>
    <w:rsid w:val="00567121"/>
    <w:rsid w:val="00567C4F"/>
    <w:rsid w:val="0057016B"/>
    <w:rsid w:val="005710EE"/>
    <w:rsid w:val="005721C6"/>
    <w:rsid w:val="005724A4"/>
    <w:rsid w:val="00572BFE"/>
    <w:rsid w:val="005733AF"/>
    <w:rsid w:val="005753CC"/>
    <w:rsid w:val="0057729F"/>
    <w:rsid w:val="00577346"/>
    <w:rsid w:val="00577A11"/>
    <w:rsid w:val="00577DA8"/>
    <w:rsid w:val="00580115"/>
    <w:rsid w:val="00580271"/>
    <w:rsid w:val="00580B93"/>
    <w:rsid w:val="00581C2F"/>
    <w:rsid w:val="00582C58"/>
    <w:rsid w:val="005845FA"/>
    <w:rsid w:val="00584FAC"/>
    <w:rsid w:val="00585106"/>
    <w:rsid w:val="0058518E"/>
    <w:rsid w:val="005855AB"/>
    <w:rsid w:val="00587B13"/>
    <w:rsid w:val="00590657"/>
    <w:rsid w:val="0059118B"/>
    <w:rsid w:val="00593A95"/>
    <w:rsid w:val="005943A5"/>
    <w:rsid w:val="005950C6"/>
    <w:rsid w:val="00596419"/>
    <w:rsid w:val="005975C2"/>
    <w:rsid w:val="00597770"/>
    <w:rsid w:val="005979D8"/>
    <w:rsid w:val="005A2027"/>
    <w:rsid w:val="005A314D"/>
    <w:rsid w:val="005A4E14"/>
    <w:rsid w:val="005A4EFA"/>
    <w:rsid w:val="005A5280"/>
    <w:rsid w:val="005A5735"/>
    <w:rsid w:val="005A57D9"/>
    <w:rsid w:val="005A5B83"/>
    <w:rsid w:val="005A72EE"/>
    <w:rsid w:val="005A7F51"/>
    <w:rsid w:val="005B013F"/>
    <w:rsid w:val="005B0DD3"/>
    <w:rsid w:val="005B1D6C"/>
    <w:rsid w:val="005B361A"/>
    <w:rsid w:val="005B5C2C"/>
    <w:rsid w:val="005C0B4C"/>
    <w:rsid w:val="005C2E54"/>
    <w:rsid w:val="005C3C12"/>
    <w:rsid w:val="005C440F"/>
    <w:rsid w:val="005C5355"/>
    <w:rsid w:val="005C54D0"/>
    <w:rsid w:val="005C57B8"/>
    <w:rsid w:val="005C71FA"/>
    <w:rsid w:val="005C7BF3"/>
    <w:rsid w:val="005C7CBF"/>
    <w:rsid w:val="005C7EAD"/>
    <w:rsid w:val="005D1987"/>
    <w:rsid w:val="005D19EA"/>
    <w:rsid w:val="005D2B45"/>
    <w:rsid w:val="005D321E"/>
    <w:rsid w:val="005D3ECC"/>
    <w:rsid w:val="005D4587"/>
    <w:rsid w:val="005D50C7"/>
    <w:rsid w:val="005D5389"/>
    <w:rsid w:val="005D5F2B"/>
    <w:rsid w:val="005D6359"/>
    <w:rsid w:val="005D72A6"/>
    <w:rsid w:val="005D798D"/>
    <w:rsid w:val="005E1C54"/>
    <w:rsid w:val="005E1D16"/>
    <w:rsid w:val="005E3CB1"/>
    <w:rsid w:val="005E4080"/>
    <w:rsid w:val="005E5A5D"/>
    <w:rsid w:val="005F2B7C"/>
    <w:rsid w:val="005F3AD6"/>
    <w:rsid w:val="005F3F7B"/>
    <w:rsid w:val="005F4068"/>
    <w:rsid w:val="005F4369"/>
    <w:rsid w:val="005F62C3"/>
    <w:rsid w:val="005F63BE"/>
    <w:rsid w:val="0060061C"/>
    <w:rsid w:val="00600A00"/>
    <w:rsid w:val="00600A0A"/>
    <w:rsid w:val="0060322B"/>
    <w:rsid w:val="006047BE"/>
    <w:rsid w:val="006051A1"/>
    <w:rsid w:val="00605A2A"/>
    <w:rsid w:val="00605EAD"/>
    <w:rsid w:val="00606826"/>
    <w:rsid w:val="006073EF"/>
    <w:rsid w:val="00611E90"/>
    <w:rsid w:val="006126A5"/>
    <w:rsid w:val="006129C4"/>
    <w:rsid w:val="0061336F"/>
    <w:rsid w:val="00613AF5"/>
    <w:rsid w:val="00614968"/>
    <w:rsid w:val="006150F7"/>
    <w:rsid w:val="00617FF3"/>
    <w:rsid w:val="0062070C"/>
    <w:rsid w:val="0062105F"/>
    <w:rsid w:val="006215C1"/>
    <w:rsid w:val="00622E06"/>
    <w:rsid w:val="00622FBB"/>
    <w:rsid w:val="006231E2"/>
    <w:rsid w:val="00623ADD"/>
    <w:rsid w:val="0062723C"/>
    <w:rsid w:val="00627410"/>
    <w:rsid w:val="00627A02"/>
    <w:rsid w:val="00631B65"/>
    <w:rsid w:val="00632399"/>
    <w:rsid w:val="00632DA6"/>
    <w:rsid w:val="006335AE"/>
    <w:rsid w:val="006335E2"/>
    <w:rsid w:val="0063381E"/>
    <w:rsid w:val="006339DE"/>
    <w:rsid w:val="0063412B"/>
    <w:rsid w:val="00634144"/>
    <w:rsid w:val="006365CA"/>
    <w:rsid w:val="00636A71"/>
    <w:rsid w:val="006374BC"/>
    <w:rsid w:val="0063781D"/>
    <w:rsid w:val="00637E46"/>
    <w:rsid w:val="00640BC0"/>
    <w:rsid w:val="00642E75"/>
    <w:rsid w:val="00643EA9"/>
    <w:rsid w:val="00643F7B"/>
    <w:rsid w:val="00643FFA"/>
    <w:rsid w:val="006447D0"/>
    <w:rsid w:val="006459EB"/>
    <w:rsid w:val="00645D59"/>
    <w:rsid w:val="006502B8"/>
    <w:rsid w:val="006510E4"/>
    <w:rsid w:val="006513A6"/>
    <w:rsid w:val="00651B7A"/>
    <w:rsid w:val="00652148"/>
    <w:rsid w:val="00653F60"/>
    <w:rsid w:val="00654CD8"/>
    <w:rsid w:val="006564A5"/>
    <w:rsid w:val="00660DBF"/>
    <w:rsid w:val="00661B46"/>
    <w:rsid w:val="00662106"/>
    <w:rsid w:val="00662917"/>
    <w:rsid w:val="006631AA"/>
    <w:rsid w:val="006635EF"/>
    <w:rsid w:val="0066378E"/>
    <w:rsid w:val="006642CB"/>
    <w:rsid w:val="00664829"/>
    <w:rsid w:val="006662CD"/>
    <w:rsid w:val="006665DA"/>
    <w:rsid w:val="0066690D"/>
    <w:rsid w:val="0066741C"/>
    <w:rsid w:val="006676A6"/>
    <w:rsid w:val="00670149"/>
    <w:rsid w:val="0067168F"/>
    <w:rsid w:val="006720A9"/>
    <w:rsid w:val="0067275D"/>
    <w:rsid w:val="006727CE"/>
    <w:rsid w:val="0067332F"/>
    <w:rsid w:val="0067373B"/>
    <w:rsid w:val="00673D04"/>
    <w:rsid w:val="00676D5B"/>
    <w:rsid w:val="006770BE"/>
    <w:rsid w:val="00677145"/>
    <w:rsid w:val="00680F8F"/>
    <w:rsid w:val="00680FE9"/>
    <w:rsid w:val="00690C52"/>
    <w:rsid w:val="00691D5B"/>
    <w:rsid w:val="0069275A"/>
    <w:rsid w:val="006932A7"/>
    <w:rsid w:val="00694DD4"/>
    <w:rsid w:val="0069574F"/>
    <w:rsid w:val="006A1727"/>
    <w:rsid w:val="006A1CA6"/>
    <w:rsid w:val="006A227C"/>
    <w:rsid w:val="006A2C01"/>
    <w:rsid w:val="006A389B"/>
    <w:rsid w:val="006A3946"/>
    <w:rsid w:val="006A45E2"/>
    <w:rsid w:val="006A50D6"/>
    <w:rsid w:val="006A54C6"/>
    <w:rsid w:val="006A5D86"/>
    <w:rsid w:val="006A647A"/>
    <w:rsid w:val="006A6B3F"/>
    <w:rsid w:val="006A7542"/>
    <w:rsid w:val="006A770C"/>
    <w:rsid w:val="006B03A1"/>
    <w:rsid w:val="006B2AD3"/>
    <w:rsid w:val="006B47F9"/>
    <w:rsid w:val="006B5D31"/>
    <w:rsid w:val="006B6557"/>
    <w:rsid w:val="006B66E1"/>
    <w:rsid w:val="006B6A4D"/>
    <w:rsid w:val="006B6E23"/>
    <w:rsid w:val="006C02AA"/>
    <w:rsid w:val="006C2949"/>
    <w:rsid w:val="006C2D5E"/>
    <w:rsid w:val="006C344D"/>
    <w:rsid w:val="006C4406"/>
    <w:rsid w:val="006C4B25"/>
    <w:rsid w:val="006C5B70"/>
    <w:rsid w:val="006C62A6"/>
    <w:rsid w:val="006C701A"/>
    <w:rsid w:val="006D0A30"/>
    <w:rsid w:val="006D0B8C"/>
    <w:rsid w:val="006D16B6"/>
    <w:rsid w:val="006D2712"/>
    <w:rsid w:val="006D2D62"/>
    <w:rsid w:val="006D3664"/>
    <w:rsid w:val="006D4D20"/>
    <w:rsid w:val="006D5EE9"/>
    <w:rsid w:val="006D712A"/>
    <w:rsid w:val="006E195D"/>
    <w:rsid w:val="006E34D9"/>
    <w:rsid w:val="006E5195"/>
    <w:rsid w:val="006E522B"/>
    <w:rsid w:val="006E5B5B"/>
    <w:rsid w:val="006E6CD4"/>
    <w:rsid w:val="006E6FF3"/>
    <w:rsid w:val="006E7312"/>
    <w:rsid w:val="006E7BE9"/>
    <w:rsid w:val="006F0280"/>
    <w:rsid w:val="006F1C8D"/>
    <w:rsid w:val="006F2361"/>
    <w:rsid w:val="006F23F5"/>
    <w:rsid w:val="006F4425"/>
    <w:rsid w:val="006F4EFD"/>
    <w:rsid w:val="006F678C"/>
    <w:rsid w:val="006F7209"/>
    <w:rsid w:val="006F7960"/>
    <w:rsid w:val="00700735"/>
    <w:rsid w:val="00701DB2"/>
    <w:rsid w:val="007021EC"/>
    <w:rsid w:val="00702630"/>
    <w:rsid w:val="0070553F"/>
    <w:rsid w:val="0070633A"/>
    <w:rsid w:val="007067A5"/>
    <w:rsid w:val="00706CDA"/>
    <w:rsid w:val="007076EC"/>
    <w:rsid w:val="00710F5F"/>
    <w:rsid w:val="00711A6E"/>
    <w:rsid w:val="00711BCE"/>
    <w:rsid w:val="00712330"/>
    <w:rsid w:val="00712B7E"/>
    <w:rsid w:val="00713BEA"/>
    <w:rsid w:val="00717B4C"/>
    <w:rsid w:val="007209F1"/>
    <w:rsid w:val="007210E5"/>
    <w:rsid w:val="007220FD"/>
    <w:rsid w:val="00723075"/>
    <w:rsid w:val="007231B1"/>
    <w:rsid w:val="00723EA3"/>
    <w:rsid w:val="00724E77"/>
    <w:rsid w:val="00725584"/>
    <w:rsid w:val="00725815"/>
    <w:rsid w:val="007265CF"/>
    <w:rsid w:val="00727442"/>
    <w:rsid w:val="00727F2A"/>
    <w:rsid w:val="0073366B"/>
    <w:rsid w:val="00740674"/>
    <w:rsid w:val="00741710"/>
    <w:rsid w:val="0074185B"/>
    <w:rsid w:val="00742E54"/>
    <w:rsid w:val="00743539"/>
    <w:rsid w:val="00745263"/>
    <w:rsid w:val="00746010"/>
    <w:rsid w:val="00747548"/>
    <w:rsid w:val="00751A9D"/>
    <w:rsid w:val="00752705"/>
    <w:rsid w:val="00753402"/>
    <w:rsid w:val="00755BF4"/>
    <w:rsid w:val="00756979"/>
    <w:rsid w:val="0076047B"/>
    <w:rsid w:val="007608EA"/>
    <w:rsid w:val="007623D8"/>
    <w:rsid w:val="007624C1"/>
    <w:rsid w:val="00762A78"/>
    <w:rsid w:val="00762BAA"/>
    <w:rsid w:val="0076365F"/>
    <w:rsid w:val="00763B9A"/>
    <w:rsid w:val="00763E23"/>
    <w:rsid w:val="00764952"/>
    <w:rsid w:val="00770344"/>
    <w:rsid w:val="007707B2"/>
    <w:rsid w:val="007713C0"/>
    <w:rsid w:val="007721DD"/>
    <w:rsid w:val="00772BC5"/>
    <w:rsid w:val="007739CD"/>
    <w:rsid w:val="00773C40"/>
    <w:rsid w:val="00773CEF"/>
    <w:rsid w:val="00774946"/>
    <w:rsid w:val="00774FF4"/>
    <w:rsid w:val="0078004C"/>
    <w:rsid w:val="00780090"/>
    <w:rsid w:val="0078191E"/>
    <w:rsid w:val="00781A18"/>
    <w:rsid w:val="00782ED5"/>
    <w:rsid w:val="00783118"/>
    <w:rsid w:val="00786EA0"/>
    <w:rsid w:val="007879D0"/>
    <w:rsid w:val="00790EA4"/>
    <w:rsid w:val="0079134A"/>
    <w:rsid w:val="007918EE"/>
    <w:rsid w:val="00791DB0"/>
    <w:rsid w:val="00793B28"/>
    <w:rsid w:val="0079695D"/>
    <w:rsid w:val="007970AA"/>
    <w:rsid w:val="007971A3"/>
    <w:rsid w:val="0079751E"/>
    <w:rsid w:val="007975F5"/>
    <w:rsid w:val="00797C47"/>
    <w:rsid w:val="007A12F9"/>
    <w:rsid w:val="007A19EB"/>
    <w:rsid w:val="007A45CE"/>
    <w:rsid w:val="007A5976"/>
    <w:rsid w:val="007A642E"/>
    <w:rsid w:val="007B2577"/>
    <w:rsid w:val="007B2E5D"/>
    <w:rsid w:val="007B43A7"/>
    <w:rsid w:val="007B5783"/>
    <w:rsid w:val="007B5F42"/>
    <w:rsid w:val="007B6FEB"/>
    <w:rsid w:val="007C07FD"/>
    <w:rsid w:val="007C1031"/>
    <w:rsid w:val="007C1AF0"/>
    <w:rsid w:val="007C1CAC"/>
    <w:rsid w:val="007C1EB4"/>
    <w:rsid w:val="007C2057"/>
    <w:rsid w:val="007C2FE1"/>
    <w:rsid w:val="007C3ECB"/>
    <w:rsid w:val="007C43A8"/>
    <w:rsid w:val="007C5950"/>
    <w:rsid w:val="007C5995"/>
    <w:rsid w:val="007C608B"/>
    <w:rsid w:val="007C63D2"/>
    <w:rsid w:val="007C6630"/>
    <w:rsid w:val="007C6BBA"/>
    <w:rsid w:val="007C6F8C"/>
    <w:rsid w:val="007C74E9"/>
    <w:rsid w:val="007C7C2A"/>
    <w:rsid w:val="007C7CD5"/>
    <w:rsid w:val="007D0651"/>
    <w:rsid w:val="007D110A"/>
    <w:rsid w:val="007D29F1"/>
    <w:rsid w:val="007D4062"/>
    <w:rsid w:val="007D56EA"/>
    <w:rsid w:val="007D59FA"/>
    <w:rsid w:val="007D5AED"/>
    <w:rsid w:val="007D657D"/>
    <w:rsid w:val="007D6EA1"/>
    <w:rsid w:val="007D7C02"/>
    <w:rsid w:val="007E03CD"/>
    <w:rsid w:val="007E0572"/>
    <w:rsid w:val="007E3662"/>
    <w:rsid w:val="007E4482"/>
    <w:rsid w:val="007E47B9"/>
    <w:rsid w:val="007E4DA8"/>
    <w:rsid w:val="007E611B"/>
    <w:rsid w:val="007E625A"/>
    <w:rsid w:val="007E709D"/>
    <w:rsid w:val="007E7BC6"/>
    <w:rsid w:val="007F0523"/>
    <w:rsid w:val="007F0580"/>
    <w:rsid w:val="007F05F7"/>
    <w:rsid w:val="007F0E88"/>
    <w:rsid w:val="007F0EDF"/>
    <w:rsid w:val="007F107E"/>
    <w:rsid w:val="007F22B3"/>
    <w:rsid w:val="007F3189"/>
    <w:rsid w:val="007F31B4"/>
    <w:rsid w:val="007F3A96"/>
    <w:rsid w:val="007F4902"/>
    <w:rsid w:val="007F51DB"/>
    <w:rsid w:val="007F5C2F"/>
    <w:rsid w:val="007F7FF0"/>
    <w:rsid w:val="008001AF"/>
    <w:rsid w:val="00800A32"/>
    <w:rsid w:val="00800A91"/>
    <w:rsid w:val="00800CFF"/>
    <w:rsid w:val="008040AC"/>
    <w:rsid w:val="0080492B"/>
    <w:rsid w:val="00804B4D"/>
    <w:rsid w:val="00804BCA"/>
    <w:rsid w:val="00805C63"/>
    <w:rsid w:val="00805CA6"/>
    <w:rsid w:val="008063E0"/>
    <w:rsid w:val="008064C3"/>
    <w:rsid w:val="00810330"/>
    <w:rsid w:val="00811BB3"/>
    <w:rsid w:val="0081310F"/>
    <w:rsid w:val="00814F62"/>
    <w:rsid w:val="00815CDE"/>
    <w:rsid w:val="00817515"/>
    <w:rsid w:val="00817A2F"/>
    <w:rsid w:val="00820923"/>
    <w:rsid w:val="00820F6F"/>
    <w:rsid w:val="00821808"/>
    <w:rsid w:val="00821D36"/>
    <w:rsid w:val="00822764"/>
    <w:rsid w:val="00823368"/>
    <w:rsid w:val="00823492"/>
    <w:rsid w:val="00823929"/>
    <w:rsid w:val="00823D47"/>
    <w:rsid w:val="0082420A"/>
    <w:rsid w:val="00824AAB"/>
    <w:rsid w:val="00824DB5"/>
    <w:rsid w:val="008255F4"/>
    <w:rsid w:val="00825628"/>
    <w:rsid w:val="00827DB9"/>
    <w:rsid w:val="00831882"/>
    <w:rsid w:val="008344F9"/>
    <w:rsid w:val="00835B13"/>
    <w:rsid w:val="00836469"/>
    <w:rsid w:val="00836841"/>
    <w:rsid w:val="00836CD8"/>
    <w:rsid w:val="00836EC1"/>
    <w:rsid w:val="0084263D"/>
    <w:rsid w:val="00842845"/>
    <w:rsid w:val="008436D4"/>
    <w:rsid w:val="00843905"/>
    <w:rsid w:val="00844043"/>
    <w:rsid w:val="008441B3"/>
    <w:rsid w:val="00847AB7"/>
    <w:rsid w:val="008562CC"/>
    <w:rsid w:val="0086041D"/>
    <w:rsid w:val="00862753"/>
    <w:rsid w:val="0086284B"/>
    <w:rsid w:val="00862C10"/>
    <w:rsid w:val="00862F43"/>
    <w:rsid w:val="0086429F"/>
    <w:rsid w:val="00864E9C"/>
    <w:rsid w:val="008656D7"/>
    <w:rsid w:val="0086646D"/>
    <w:rsid w:val="00867436"/>
    <w:rsid w:val="008703EB"/>
    <w:rsid w:val="0087193D"/>
    <w:rsid w:val="00872638"/>
    <w:rsid w:val="00872E15"/>
    <w:rsid w:val="00873F97"/>
    <w:rsid w:val="0087605B"/>
    <w:rsid w:val="00877ACA"/>
    <w:rsid w:val="00877EF7"/>
    <w:rsid w:val="008802FC"/>
    <w:rsid w:val="00880432"/>
    <w:rsid w:val="00880AAD"/>
    <w:rsid w:val="00881F23"/>
    <w:rsid w:val="00882711"/>
    <w:rsid w:val="008828E9"/>
    <w:rsid w:val="00883E5A"/>
    <w:rsid w:val="00884D72"/>
    <w:rsid w:val="008850E8"/>
    <w:rsid w:val="0088709A"/>
    <w:rsid w:val="0089043A"/>
    <w:rsid w:val="00891342"/>
    <w:rsid w:val="00892DBD"/>
    <w:rsid w:val="00894416"/>
    <w:rsid w:val="00895E5B"/>
    <w:rsid w:val="00895F81"/>
    <w:rsid w:val="0089773D"/>
    <w:rsid w:val="00897DC7"/>
    <w:rsid w:val="008A0604"/>
    <w:rsid w:val="008A1931"/>
    <w:rsid w:val="008A590E"/>
    <w:rsid w:val="008A6357"/>
    <w:rsid w:val="008A64F8"/>
    <w:rsid w:val="008A677A"/>
    <w:rsid w:val="008B269B"/>
    <w:rsid w:val="008B4228"/>
    <w:rsid w:val="008B4A42"/>
    <w:rsid w:val="008C0A98"/>
    <w:rsid w:val="008C0D53"/>
    <w:rsid w:val="008C118D"/>
    <w:rsid w:val="008C2676"/>
    <w:rsid w:val="008C277F"/>
    <w:rsid w:val="008C293B"/>
    <w:rsid w:val="008C426A"/>
    <w:rsid w:val="008C460A"/>
    <w:rsid w:val="008C4A07"/>
    <w:rsid w:val="008D009A"/>
    <w:rsid w:val="008D0457"/>
    <w:rsid w:val="008D0636"/>
    <w:rsid w:val="008D06FF"/>
    <w:rsid w:val="008D2106"/>
    <w:rsid w:val="008D489B"/>
    <w:rsid w:val="008D5B9C"/>
    <w:rsid w:val="008D5D79"/>
    <w:rsid w:val="008D6BA3"/>
    <w:rsid w:val="008D6EEA"/>
    <w:rsid w:val="008D798E"/>
    <w:rsid w:val="008E2CBD"/>
    <w:rsid w:val="008E3028"/>
    <w:rsid w:val="008E3BCC"/>
    <w:rsid w:val="008E3F1C"/>
    <w:rsid w:val="008E59F2"/>
    <w:rsid w:val="008E67F3"/>
    <w:rsid w:val="008E6FC6"/>
    <w:rsid w:val="008E743F"/>
    <w:rsid w:val="008F0643"/>
    <w:rsid w:val="008F0EB8"/>
    <w:rsid w:val="008F119A"/>
    <w:rsid w:val="008F3E6B"/>
    <w:rsid w:val="008F42DB"/>
    <w:rsid w:val="008F4952"/>
    <w:rsid w:val="008F5203"/>
    <w:rsid w:val="008F5A3A"/>
    <w:rsid w:val="008F6241"/>
    <w:rsid w:val="008F6280"/>
    <w:rsid w:val="008F6C88"/>
    <w:rsid w:val="00902DE4"/>
    <w:rsid w:val="009038CB"/>
    <w:rsid w:val="0090443A"/>
    <w:rsid w:val="00904DBD"/>
    <w:rsid w:val="00905096"/>
    <w:rsid w:val="009058C5"/>
    <w:rsid w:val="00906A18"/>
    <w:rsid w:val="00906AEA"/>
    <w:rsid w:val="00911A0B"/>
    <w:rsid w:val="00911A95"/>
    <w:rsid w:val="009121AB"/>
    <w:rsid w:val="00912477"/>
    <w:rsid w:val="00912DE1"/>
    <w:rsid w:val="009130F7"/>
    <w:rsid w:val="009159E4"/>
    <w:rsid w:val="00916076"/>
    <w:rsid w:val="009168E6"/>
    <w:rsid w:val="00922DFF"/>
    <w:rsid w:val="0092373C"/>
    <w:rsid w:val="00923F0E"/>
    <w:rsid w:val="00924DDD"/>
    <w:rsid w:val="009259E5"/>
    <w:rsid w:val="00930C09"/>
    <w:rsid w:val="0093164D"/>
    <w:rsid w:val="00931D8E"/>
    <w:rsid w:val="00932C50"/>
    <w:rsid w:val="009330E4"/>
    <w:rsid w:val="00934A1C"/>
    <w:rsid w:val="0093637E"/>
    <w:rsid w:val="00936EF0"/>
    <w:rsid w:val="00941023"/>
    <w:rsid w:val="00941DCF"/>
    <w:rsid w:val="00942C6A"/>
    <w:rsid w:val="00943B0D"/>
    <w:rsid w:val="00945116"/>
    <w:rsid w:val="00945E11"/>
    <w:rsid w:val="0094625A"/>
    <w:rsid w:val="00946608"/>
    <w:rsid w:val="0094738B"/>
    <w:rsid w:val="00947B48"/>
    <w:rsid w:val="009512D4"/>
    <w:rsid w:val="009514E8"/>
    <w:rsid w:val="009518CE"/>
    <w:rsid w:val="00951F83"/>
    <w:rsid w:val="009548D1"/>
    <w:rsid w:val="009549B7"/>
    <w:rsid w:val="00954EAC"/>
    <w:rsid w:val="00956229"/>
    <w:rsid w:val="00956A23"/>
    <w:rsid w:val="00956D71"/>
    <w:rsid w:val="0095754C"/>
    <w:rsid w:val="00961BE5"/>
    <w:rsid w:val="00961E0C"/>
    <w:rsid w:val="00962762"/>
    <w:rsid w:val="009654CA"/>
    <w:rsid w:val="00965A69"/>
    <w:rsid w:val="00966DA0"/>
    <w:rsid w:val="00971A63"/>
    <w:rsid w:val="009725C0"/>
    <w:rsid w:val="00973AD2"/>
    <w:rsid w:val="00973D41"/>
    <w:rsid w:val="00974202"/>
    <w:rsid w:val="009774ED"/>
    <w:rsid w:val="009774F8"/>
    <w:rsid w:val="00981222"/>
    <w:rsid w:val="00981F1D"/>
    <w:rsid w:val="00982298"/>
    <w:rsid w:val="00982850"/>
    <w:rsid w:val="00982A5D"/>
    <w:rsid w:val="00983345"/>
    <w:rsid w:val="0098458C"/>
    <w:rsid w:val="00985FCF"/>
    <w:rsid w:val="009862A8"/>
    <w:rsid w:val="00987A41"/>
    <w:rsid w:val="00991FBD"/>
    <w:rsid w:val="0099290A"/>
    <w:rsid w:val="00993CC3"/>
    <w:rsid w:val="009972B4"/>
    <w:rsid w:val="009A155C"/>
    <w:rsid w:val="009A27D9"/>
    <w:rsid w:val="009A3698"/>
    <w:rsid w:val="009A3A87"/>
    <w:rsid w:val="009A3CEA"/>
    <w:rsid w:val="009A6384"/>
    <w:rsid w:val="009A6B4C"/>
    <w:rsid w:val="009A6F6D"/>
    <w:rsid w:val="009A6F9F"/>
    <w:rsid w:val="009A7456"/>
    <w:rsid w:val="009B1EFD"/>
    <w:rsid w:val="009B2D11"/>
    <w:rsid w:val="009B33D7"/>
    <w:rsid w:val="009B436C"/>
    <w:rsid w:val="009B46D2"/>
    <w:rsid w:val="009B6A31"/>
    <w:rsid w:val="009B6B5E"/>
    <w:rsid w:val="009B79C7"/>
    <w:rsid w:val="009B7A1C"/>
    <w:rsid w:val="009C1DDC"/>
    <w:rsid w:val="009C2609"/>
    <w:rsid w:val="009C2DEF"/>
    <w:rsid w:val="009C3805"/>
    <w:rsid w:val="009C6842"/>
    <w:rsid w:val="009C704D"/>
    <w:rsid w:val="009D13C2"/>
    <w:rsid w:val="009D141F"/>
    <w:rsid w:val="009D283E"/>
    <w:rsid w:val="009D2BFE"/>
    <w:rsid w:val="009D2FB4"/>
    <w:rsid w:val="009D30FA"/>
    <w:rsid w:val="009D58EC"/>
    <w:rsid w:val="009D787F"/>
    <w:rsid w:val="009E0416"/>
    <w:rsid w:val="009E104A"/>
    <w:rsid w:val="009E2A3D"/>
    <w:rsid w:val="009E3976"/>
    <w:rsid w:val="009E4948"/>
    <w:rsid w:val="009E54B1"/>
    <w:rsid w:val="009E5A6C"/>
    <w:rsid w:val="009E5AC8"/>
    <w:rsid w:val="009F0AF5"/>
    <w:rsid w:val="009F1061"/>
    <w:rsid w:val="009F275A"/>
    <w:rsid w:val="009F363F"/>
    <w:rsid w:val="009F40E5"/>
    <w:rsid w:val="009F429A"/>
    <w:rsid w:val="009F4EC2"/>
    <w:rsid w:val="009F57CA"/>
    <w:rsid w:val="009F66C5"/>
    <w:rsid w:val="009F7171"/>
    <w:rsid w:val="009F7458"/>
    <w:rsid w:val="009F752A"/>
    <w:rsid w:val="00A00A40"/>
    <w:rsid w:val="00A018BC"/>
    <w:rsid w:val="00A02815"/>
    <w:rsid w:val="00A02E34"/>
    <w:rsid w:val="00A034E4"/>
    <w:rsid w:val="00A050A2"/>
    <w:rsid w:val="00A060F8"/>
    <w:rsid w:val="00A0644A"/>
    <w:rsid w:val="00A079D9"/>
    <w:rsid w:val="00A07AD5"/>
    <w:rsid w:val="00A102E6"/>
    <w:rsid w:val="00A10B0D"/>
    <w:rsid w:val="00A11471"/>
    <w:rsid w:val="00A119B6"/>
    <w:rsid w:val="00A17D80"/>
    <w:rsid w:val="00A203CB"/>
    <w:rsid w:val="00A20F72"/>
    <w:rsid w:val="00A2137D"/>
    <w:rsid w:val="00A22D95"/>
    <w:rsid w:val="00A23F82"/>
    <w:rsid w:val="00A24606"/>
    <w:rsid w:val="00A24E50"/>
    <w:rsid w:val="00A2571E"/>
    <w:rsid w:val="00A25AED"/>
    <w:rsid w:val="00A26DBA"/>
    <w:rsid w:val="00A27373"/>
    <w:rsid w:val="00A300C2"/>
    <w:rsid w:val="00A34980"/>
    <w:rsid w:val="00A35558"/>
    <w:rsid w:val="00A359CE"/>
    <w:rsid w:val="00A3640E"/>
    <w:rsid w:val="00A36D83"/>
    <w:rsid w:val="00A37F51"/>
    <w:rsid w:val="00A404B2"/>
    <w:rsid w:val="00A40B95"/>
    <w:rsid w:val="00A41C70"/>
    <w:rsid w:val="00A420DD"/>
    <w:rsid w:val="00A45471"/>
    <w:rsid w:val="00A45A02"/>
    <w:rsid w:val="00A45BC6"/>
    <w:rsid w:val="00A4637C"/>
    <w:rsid w:val="00A5066F"/>
    <w:rsid w:val="00A513CE"/>
    <w:rsid w:val="00A515D3"/>
    <w:rsid w:val="00A516E5"/>
    <w:rsid w:val="00A529E0"/>
    <w:rsid w:val="00A52FF5"/>
    <w:rsid w:val="00A5345F"/>
    <w:rsid w:val="00A537BA"/>
    <w:rsid w:val="00A5451F"/>
    <w:rsid w:val="00A54670"/>
    <w:rsid w:val="00A54F25"/>
    <w:rsid w:val="00A54FB7"/>
    <w:rsid w:val="00A5524E"/>
    <w:rsid w:val="00A56004"/>
    <w:rsid w:val="00A6033B"/>
    <w:rsid w:val="00A604F0"/>
    <w:rsid w:val="00A605E9"/>
    <w:rsid w:val="00A63ACB"/>
    <w:rsid w:val="00A65677"/>
    <w:rsid w:val="00A67102"/>
    <w:rsid w:val="00A6718B"/>
    <w:rsid w:val="00A6771F"/>
    <w:rsid w:val="00A67758"/>
    <w:rsid w:val="00A67895"/>
    <w:rsid w:val="00A67978"/>
    <w:rsid w:val="00A70013"/>
    <w:rsid w:val="00A70DF3"/>
    <w:rsid w:val="00A711C7"/>
    <w:rsid w:val="00A7166C"/>
    <w:rsid w:val="00A724AA"/>
    <w:rsid w:val="00A74971"/>
    <w:rsid w:val="00A7593C"/>
    <w:rsid w:val="00A75FDE"/>
    <w:rsid w:val="00A7624C"/>
    <w:rsid w:val="00A80D0F"/>
    <w:rsid w:val="00A81C0D"/>
    <w:rsid w:val="00A81CBE"/>
    <w:rsid w:val="00A82C75"/>
    <w:rsid w:val="00A83D6D"/>
    <w:rsid w:val="00A84DAF"/>
    <w:rsid w:val="00A851E5"/>
    <w:rsid w:val="00A85686"/>
    <w:rsid w:val="00A85A09"/>
    <w:rsid w:val="00A90096"/>
    <w:rsid w:val="00A9011C"/>
    <w:rsid w:val="00A902BA"/>
    <w:rsid w:val="00A914D0"/>
    <w:rsid w:val="00A92563"/>
    <w:rsid w:val="00A92B4F"/>
    <w:rsid w:val="00A92F85"/>
    <w:rsid w:val="00A94114"/>
    <w:rsid w:val="00A94167"/>
    <w:rsid w:val="00A94642"/>
    <w:rsid w:val="00A94CB5"/>
    <w:rsid w:val="00A95566"/>
    <w:rsid w:val="00A95D87"/>
    <w:rsid w:val="00A96275"/>
    <w:rsid w:val="00AA0417"/>
    <w:rsid w:val="00AA12FD"/>
    <w:rsid w:val="00AA1C29"/>
    <w:rsid w:val="00AA1EC0"/>
    <w:rsid w:val="00AA2A27"/>
    <w:rsid w:val="00AA3750"/>
    <w:rsid w:val="00AA4F6C"/>
    <w:rsid w:val="00AA5969"/>
    <w:rsid w:val="00AB05C3"/>
    <w:rsid w:val="00AB0821"/>
    <w:rsid w:val="00AB0A71"/>
    <w:rsid w:val="00AB1EE9"/>
    <w:rsid w:val="00AB2422"/>
    <w:rsid w:val="00AB2878"/>
    <w:rsid w:val="00AB2C66"/>
    <w:rsid w:val="00AB35D7"/>
    <w:rsid w:val="00AB4356"/>
    <w:rsid w:val="00AB7A5C"/>
    <w:rsid w:val="00AC078B"/>
    <w:rsid w:val="00AC10E1"/>
    <w:rsid w:val="00AC14E0"/>
    <w:rsid w:val="00AC160D"/>
    <w:rsid w:val="00AC3025"/>
    <w:rsid w:val="00AC404C"/>
    <w:rsid w:val="00AC47E6"/>
    <w:rsid w:val="00AC55AF"/>
    <w:rsid w:val="00AC5D0B"/>
    <w:rsid w:val="00AC6F66"/>
    <w:rsid w:val="00AC73BB"/>
    <w:rsid w:val="00AD018D"/>
    <w:rsid w:val="00AD0B54"/>
    <w:rsid w:val="00AD0F28"/>
    <w:rsid w:val="00AD102A"/>
    <w:rsid w:val="00AD1728"/>
    <w:rsid w:val="00AD28AF"/>
    <w:rsid w:val="00AD4394"/>
    <w:rsid w:val="00AD5240"/>
    <w:rsid w:val="00AD7703"/>
    <w:rsid w:val="00AE183D"/>
    <w:rsid w:val="00AE239E"/>
    <w:rsid w:val="00AE2781"/>
    <w:rsid w:val="00AE37E4"/>
    <w:rsid w:val="00AE4161"/>
    <w:rsid w:val="00AE54FC"/>
    <w:rsid w:val="00AE5574"/>
    <w:rsid w:val="00AE559F"/>
    <w:rsid w:val="00AE5C07"/>
    <w:rsid w:val="00AE6A4E"/>
    <w:rsid w:val="00AF1275"/>
    <w:rsid w:val="00AF1E3B"/>
    <w:rsid w:val="00AF2FBF"/>
    <w:rsid w:val="00AF3497"/>
    <w:rsid w:val="00AF493C"/>
    <w:rsid w:val="00AF4CC2"/>
    <w:rsid w:val="00AF57A1"/>
    <w:rsid w:val="00AF7543"/>
    <w:rsid w:val="00B0060C"/>
    <w:rsid w:val="00B020B7"/>
    <w:rsid w:val="00B0216B"/>
    <w:rsid w:val="00B02921"/>
    <w:rsid w:val="00B03629"/>
    <w:rsid w:val="00B03A93"/>
    <w:rsid w:val="00B05276"/>
    <w:rsid w:val="00B05B12"/>
    <w:rsid w:val="00B06B2B"/>
    <w:rsid w:val="00B07198"/>
    <w:rsid w:val="00B076AE"/>
    <w:rsid w:val="00B11237"/>
    <w:rsid w:val="00B11AC9"/>
    <w:rsid w:val="00B1213D"/>
    <w:rsid w:val="00B12178"/>
    <w:rsid w:val="00B12597"/>
    <w:rsid w:val="00B1277A"/>
    <w:rsid w:val="00B128DD"/>
    <w:rsid w:val="00B13697"/>
    <w:rsid w:val="00B13D32"/>
    <w:rsid w:val="00B15312"/>
    <w:rsid w:val="00B162F1"/>
    <w:rsid w:val="00B206B7"/>
    <w:rsid w:val="00B207B6"/>
    <w:rsid w:val="00B2228E"/>
    <w:rsid w:val="00B225DF"/>
    <w:rsid w:val="00B230B3"/>
    <w:rsid w:val="00B2520D"/>
    <w:rsid w:val="00B25A1B"/>
    <w:rsid w:val="00B27B76"/>
    <w:rsid w:val="00B301AC"/>
    <w:rsid w:val="00B303A8"/>
    <w:rsid w:val="00B30410"/>
    <w:rsid w:val="00B3184F"/>
    <w:rsid w:val="00B33B2D"/>
    <w:rsid w:val="00B33F47"/>
    <w:rsid w:val="00B3476D"/>
    <w:rsid w:val="00B35714"/>
    <w:rsid w:val="00B37572"/>
    <w:rsid w:val="00B405B5"/>
    <w:rsid w:val="00B409FF"/>
    <w:rsid w:val="00B40EE5"/>
    <w:rsid w:val="00B4137D"/>
    <w:rsid w:val="00B45AD3"/>
    <w:rsid w:val="00B46123"/>
    <w:rsid w:val="00B4688A"/>
    <w:rsid w:val="00B479D2"/>
    <w:rsid w:val="00B50CE8"/>
    <w:rsid w:val="00B51BCF"/>
    <w:rsid w:val="00B5346A"/>
    <w:rsid w:val="00B53ED4"/>
    <w:rsid w:val="00B5517B"/>
    <w:rsid w:val="00B57EF1"/>
    <w:rsid w:val="00B614B1"/>
    <w:rsid w:val="00B62841"/>
    <w:rsid w:val="00B628B9"/>
    <w:rsid w:val="00B62B1E"/>
    <w:rsid w:val="00B63A07"/>
    <w:rsid w:val="00B644D0"/>
    <w:rsid w:val="00B64B55"/>
    <w:rsid w:val="00B67307"/>
    <w:rsid w:val="00B70204"/>
    <w:rsid w:val="00B70CC8"/>
    <w:rsid w:val="00B71FA5"/>
    <w:rsid w:val="00B725B9"/>
    <w:rsid w:val="00B73BA3"/>
    <w:rsid w:val="00B749A1"/>
    <w:rsid w:val="00B74FC4"/>
    <w:rsid w:val="00B752F2"/>
    <w:rsid w:val="00B75BA6"/>
    <w:rsid w:val="00B75CE8"/>
    <w:rsid w:val="00B769B2"/>
    <w:rsid w:val="00B80506"/>
    <w:rsid w:val="00B819B4"/>
    <w:rsid w:val="00B8247B"/>
    <w:rsid w:val="00B82DBD"/>
    <w:rsid w:val="00B83592"/>
    <w:rsid w:val="00B83A4E"/>
    <w:rsid w:val="00B83C81"/>
    <w:rsid w:val="00B8417F"/>
    <w:rsid w:val="00B84B96"/>
    <w:rsid w:val="00B873CB"/>
    <w:rsid w:val="00B90A44"/>
    <w:rsid w:val="00B91711"/>
    <w:rsid w:val="00B919B3"/>
    <w:rsid w:val="00B91F52"/>
    <w:rsid w:val="00B93310"/>
    <w:rsid w:val="00B93D2D"/>
    <w:rsid w:val="00B95BD6"/>
    <w:rsid w:val="00B963FF"/>
    <w:rsid w:val="00B9670A"/>
    <w:rsid w:val="00B97A60"/>
    <w:rsid w:val="00B97BBD"/>
    <w:rsid w:val="00BA3083"/>
    <w:rsid w:val="00BA3249"/>
    <w:rsid w:val="00BA38E3"/>
    <w:rsid w:val="00BA39F9"/>
    <w:rsid w:val="00BA3B43"/>
    <w:rsid w:val="00BA4507"/>
    <w:rsid w:val="00BA4EF6"/>
    <w:rsid w:val="00BA4FB0"/>
    <w:rsid w:val="00BA5A80"/>
    <w:rsid w:val="00BA5F7F"/>
    <w:rsid w:val="00BA74E9"/>
    <w:rsid w:val="00BA7538"/>
    <w:rsid w:val="00BA75A5"/>
    <w:rsid w:val="00BB29A5"/>
    <w:rsid w:val="00BB2CBC"/>
    <w:rsid w:val="00BB3076"/>
    <w:rsid w:val="00BB65F7"/>
    <w:rsid w:val="00BB6E49"/>
    <w:rsid w:val="00BC067E"/>
    <w:rsid w:val="00BC0939"/>
    <w:rsid w:val="00BC21CB"/>
    <w:rsid w:val="00BC2453"/>
    <w:rsid w:val="00BC2A9B"/>
    <w:rsid w:val="00BC2FF4"/>
    <w:rsid w:val="00BC453E"/>
    <w:rsid w:val="00BC45C5"/>
    <w:rsid w:val="00BC46A8"/>
    <w:rsid w:val="00BC475A"/>
    <w:rsid w:val="00BC4A4F"/>
    <w:rsid w:val="00BC564C"/>
    <w:rsid w:val="00BC6F67"/>
    <w:rsid w:val="00BC75A4"/>
    <w:rsid w:val="00BC7C1D"/>
    <w:rsid w:val="00BD009C"/>
    <w:rsid w:val="00BD01EF"/>
    <w:rsid w:val="00BD023B"/>
    <w:rsid w:val="00BD1116"/>
    <w:rsid w:val="00BD11DA"/>
    <w:rsid w:val="00BD1C6D"/>
    <w:rsid w:val="00BD20D0"/>
    <w:rsid w:val="00BD32D5"/>
    <w:rsid w:val="00BD55C8"/>
    <w:rsid w:val="00BD55D4"/>
    <w:rsid w:val="00BD56B2"/>
    <w:rsid w:val="00BD56BC"/>
    <w:rsid w:val="00BD61A4"/>
    <w:rsid w:val="00BD7197"/>
    <w:rsid w:val="00BD7305"/>
    <w:rsid w:val="00BD73F5"/>
    <w:rsid w:val="00BD7D24"/>
    <w:rsid w:val="00BE0693"/>
    <w:rsid w:val="00BE0A05"/>
    <w:rsid w:val="00BE120A"/>
    <w:rsid w:val="00BE16CF"/>
    <w:rsid w:val="00BE25DF"/>
    <w:rsid w:val="00BE2B0D"/>
    <w:rsid w:val="00BE3161"/>
    <w:rsid w:val="00BE3320"/>
    <w:rsid w:val="00BE6A93"/>
    <w:rsid w:val="00BE6BF2"/>
    <w:rsid w:val="00BE765B"/>
    <w:rsid w:val="00BF051C"/>
    <w:rsid w:val="00BF1A94"/>
    <w:rsid w:val="00BF2A44"/>
    <w:rsid w:val="00BF3039"/>
    <w:rsid w:val="00BF35BD"/>
    <w:rsid w:val="00BF409B"/>
    <w:rsid w:val="00BF40C9"/>
    <w:rsid w:val="00BF6361"/>
    <w:rsid w:val="00BF689F"/>
    <w:rsid w:val="00BF7A61"/>
    <w:rsid w:val="00BF7D00"/>
    <w:rsid w:val="00C002CB"/>
    <w:rsid w:val="00C007FE"/>
    <w:rsid w:val="00C01083"/>
    <w:rsid w:val="00C01110"/>
    <w:rsid w:val="00C02D32"/>
    <w:rsid w:val="00C0573F"/>
    <w:rsid w:val="00C05C73"/>
    <w:rsid w:val="00C0636C"/>
    <w:rsid w:val="00C065C7"/>
    <w:rsid w:val="00C06A72"/>
    <w:rsid w:val="00C1119B"/>
    <w:rsid w:val="00C11AA9"/>
    <w:rsid w:val="00C11B17"/>
    <w:rsid w:val="00C13480"/>
    <w:rsid w:val="00C142BF"/>
    <w:rsid w:val="00C14FF8"/>
    <w:rsid w:val="00C15AE2"/>
    <w:rsid w:val="00C15B4E"/>
    <w:rsid w:val="00C16ED8"/>
    <w:rsid w:val="00C1726C"/>
    <w:rsid w:val="00C20F86"/>
    <w:rsid w:val="00C2131F"/>
    <w:rsid w:val="00C2222A"/>
    <w:rsid w:val="00C22FF4"/>
    <w:rsid w:val="00C235E9"/>
    <w:rsid w:val="00C237DB"/>
    <w:rsid w:val="00C244E7"/>
    <w:rsid w:val="00C248B1"/>
    <w:rsid w:val="00C253E2"/>
    <w:rsid w:val="00C26476"/>
    <w:rsid w:val="00C3093C"/>
    <w:rsid w:val="00C32155"/>
    <w:rsid w:val="00C32454"/>
    <w:rsid w:val="00C324E8"/>
    <w:rsid w:val="00C33104"/>
    <w:rsid w:val="00C33766"/>
    <w:rsid w:val="00C35D66"/>
    <w:rsid w:val="00C3749E"/>
    <w:rsid w:val="00C37BCE"/>
    <w:rsid w:val="00C404E3"/>
    <w:rsid w:val="00C41F39"/>
    <w:rsid w:val="00C41FF4"/>
    <w:rsid w:val="00C427AF"/>
    <w:rsid w:val="00C4296F"/>
    <w:rsid w:val="00C4325E"/>
    <w:rsid w:val="00C4378B"/>
    <w:rsid w:val="00C4391A"/>
    <w:rsid w:val="00C43E3F"/>
    <w:rsid w:val="00C45A5D"/>
    <w:rsid w:val="00C468FE"/>
    <w:rsid w:val="00C47592"/>
    <w:rsid w:val="00C514F8"/>
    <w:rsid w:val="00C52E78"/>
    <w:rsid w:val="00C53834"/>
    <w:rsid w:val="00C53BAA"/>
    <w:rsid w:val="00C548F1"/>
    <w:rsid w:val="00C55ED5"/>
    <w:rsid w:val="00C55EEF"/>
    <w:rsid w:val="00C563AB"/>
    <w:rsid w:val="00C5672D"/>
    <w:rsid w:val="00C5738C"/>
    <w:rsid w:val="00C60EEE"/>
    <w:rsid w:val="00C61CE0"/>
    <w:rsid w:val="00C63E37"/>
    <w:rsid w:val="00C64010"/>
    <w:rsid w:val="00C64AF1"/>
    <w:rsid w:val="00C665CE"/>
    <w:rsid w:val="00C6683D"/>
    <w:rsid w:val="00C66AB1"/>
    <w:rsid w:val="00C67A84"/>
    <w:rsid w:val="00C67D23"/>
    <w:rsid w:val="00C70F41"/>
    <w:rsid w:val="00C713AB"/>
    <w:rsid w:val="00C71694"/>
    <w:rsid w:val="00C71A18"/>
    <w:rsid w:val="00C72B78"/>
    <w:rsid w:val="00C74024"/>
    <w:rsid w:val="00C7472C"/>
    <w:rsid w:val="00C748CD"/>
    <w:rsid w:val="00C75CE6"/>
    <w:rsid w:val="00C7613B"/>
    <w:rsid w:val="00C76430"/>
    <w:rsid w:val="00C76855"/>
    <w:rsid w:val="00C76C94"/>
    <w:rsid w:val="00C77110"/>
    <w:rsid w:val="00C7758D"/>
    <w:rsid w:val="00C81C56"/>
    <w:rsid w:val="00C82B67"/>
    <w:rsid w:val="00C84800"/>
    <w:rsid w:val="00C85051"/>
    <w:rsid w:val="00C852D8"/>
    <w:rsid w:val="00C85706"/>
    <w:rsid w:val="00C85CA4"/>
    <w:rsid w:val="00C86A15"/>
    <w:rsid w:val="00C87FEE"/>
    <w:rsid w:val="00C926DD"/>
    <w:rsid w:val="00C930D4"/>
    <w:rsid w:val="00C948E4"/>
    <w:rsid w:val="00C94FF2"/>
    <w:rsid w:val="00C9542B"/>
    <w:rsid w:val="00C95E11"/>
    <w:rsid w:val="00C978C7"/>
    <w:rsid w:val="00CA0A84"/>
    <w:rsid w:val="00CA2286"/>
    <w:rsid w:val="00CA23F5"/>
    <w:rsid w:val="00CA6818"/>
    <w:rsid w:val="00CB149F"/>
    <w:rsid w:val="00CB1F98"/>
    <w:rsid w:val="00CB319F"/>
    <w:rsid w:val="00CB3AA7"/>
    <w:rsid w:val="00CB44E5"/>
    <w:rsid w:val="00CC06DB"/>
    <w:rsid w:val="00CC170E"/>
    <w:rsid w:val="00CC3CC6"/>
    <w:rsid w:val="00CC4553"/>
    <w:rsid w:val="00CC5B8F"/>
    <w:rsid w:val="00CC66D8"/>
    <w:rsid w:val="00CC7AE9"/>
    <w:rsid w:val="00CD0B78"/>
    <w:rsid w:val="00CD4834"/>
    <w:rsid w:val="00CD69FD"/>
    <w:rsid w:val="00CD71AE"/>
    <w:rsid w:val="00CD71B6"/>
    <w:rsid w:val="00CE10B1"/>
    <w:rsid w:val="00CE10E1"/>
    <w:rsid w:val="00CE1310"/>
    <w:rsid w:val="00CE16C1"/>
    <w:rsid w:val="00CE181A"/>
    <w:rsid w:val="00CE1E72"/>
    <w:rsid w:val="00CE2C19"/>
    <w:rsid w:val="00CE6496"/>
    <w:rsid w:val="00CE6B99"/>
    <w:rsid w:val="00CE75B9"/>
    <w:rsid w:val="00CE7E36"/>
    <w:rsid w:val="00CF2740"/>
    <w:rsid w:val="00CF2CC2"/>
    <w:rsid w:val="00CF4EA7"/>
    <w:rsid w:val="00CF5141"/>
    <w:rsid w:val="00CF638D"/>
    <w:rsid w:val="00CF6EC8"/>
    <w:rsid w:val="00D006F9"/>
    <w:rsid w:val="00D00816"/>
    <w:rsid w:val="00D0247D"/>
    <w:rsid w:val="00D0296A"/>
    <w:rsid w:val="00D03A64"/>
    <w:rsid w:val="00D05486"/>
    <w:rsid w:val="00D05ABB"/>
    <w:rsid w:val="00D066E8"/>
    <w:rsid w:val="00D077A4"/>
    <w:rsid w:val="00D07C21"/>
    <w:rsid w:val="00D07ED2"/>
    <w:rsid w:val="00D07F86"/>
    <w:rsid w:val="00D10A05"/>
    <w:rsid w:val="00D11B5D"/>
    <w:rsid w:val="00D11F93"/>
    <w:rsid w:val="00D1212C"/>
    <w:rsid w:val="00D12A69"/>
    <w:rsid w:val="00D13261"/>
    <w:rsid w:val="00D1498D"/>
    <w:rsid w:val="00D15DD5"/>
    <w:rsid w:val="00D1684C"/>
    <w:rsid w:val="00D174A6"/>
    <w:rsid w:val="00D22604"/>
    <w:rsid w:val="00D236DE"/>
    <w:rsid w:val="00D23C07"/>
    <w:rsid w:val="00D24448"/>
    <w:rsid w:val="00D24A24"/>
    <w:rsid w:val="00D2716E"/>
    <w:rsid w:val="00D271E6"/>
    <w:rsid w:val="00D27208"/>
    <w:rsid w:val="00D27709"/>
    <w:rsid w:val="00D30DD4"/>
    <w:rsid w:val="00D336D6"/>
    <w:rsid w:val="00D33812"/>
    <w:rsid w:val="00D3411B"/>
    <w:rsid w:val="00D34C0C"/>
    <w:rsid w:val="00D34D3F"/>
    <w:rsid w:val="00D353D9"/>
    <w:rsid w:val="00D359F8"/>
    <w:rsid w:val="00D37267"/>
    <w:rsid w:val="00D40B33"/>
    <w:rsid w:val="00D417B2"/>
    <w:rsid w:val="00D424B4"/>
    <w:rsid w:val="00D425BB"/>
    <w:rsid w:val="00D42F3D"/>
    <w:rsid w:val="00D4354A"/>
    <w:rsid w:val="00D451D6"/>
    <w:rsid w:val="00D45321"/>
    <w:rsid w:val="00D45BFE"/>
    <w:rsid w:val="00D46F6F"/>
    <w:rsid w:val="00D519FB"/>
    <w:rsid w:val="00D537E7"/>
    <w:rsid w:val="00D5440E"/>
    <w:rsid w:val="00D54A3B"/>
    <w:rsid w:val="00D5646B"/>
    <w:rsid w:val="00D57BD0"/>
    <w:rsid w:val="00D60496"/>
    <w:rsid w:val="00D60F90"/>
    <w:rsid w:val="00D65742"/>
    <w:rsid w:val="00D66415"/>
    <w:rsid w:val="00D66CCB"/>
    <w:rsid w:val="00D66EA5"/>
    <w:rsid w:val="00D672B9"/>
    <w:rsid w:val="00D67A20"/>
    <w:rsid w:val="00D67D11"/>
    <w:rsid w:val="00D67E19"/>
    <w:rsid w:val="00D70A08"/>
    <w:rsid w:val="00D723C9"/>
    <w:rsid w:val="00D72F73"/>
    <w:rsid w:val="00D739A4"/>
    <w:rsid w:val="00D74AAD"/>
    <w:rsid w:val="00D7557A"/>
    <w:rsid w:val="00D76511"/>
    <w:rsid w:val="00D773FE"/>
    <w:rsid w:val="00D8080D"/>
    <w:rsid w:val="00D814C5"/>
    <w:rsid w:val="00D819CD"/>
    <w:rsid w:val="00D833D3"/>
    <w:rsid w:val="00D833F2"/>
    <w:rsid w:val="00D8432E"/>
    <w:rsid w:val="00D86952"/>
    <w:rsid w:val="00D86BED"/>
    <w:rsid w:val="00D87E18"/>
    <w:rsid w:val="00D90156"/>
    <w:rsid w:val="00D91C53"/>
    <w:rsid w:val="00D92327"/>
    <w:rsid w:val="00D931D7"/>
    <w:rsid w:val="00D93AD8"/>
    <w:rsid w:val="00D94DFC"/>
    <w:rsid w:val="00D95467"/>
    <w:rsid w:val="00D95661"/>
    <w:rsid w:val="00D9760D"/>
    <w:rsid w:val="00D97B5F"/>
    <w:rsid w:val="00D97FC8"/>
    <w:rsid w:val="00DA0DAB"/>
    <w:rsid w:val="00DA2162"/>
    <w:rsid w:val="00DA375F"/>
    <w:rsid w:val="00DA3A17"/>
    <w:rsid w:val="00DA3BA2"/>
    <w:rsid w:val="00DA3D9A"/>
    <w:rsid w:val="00DA6269"/>
    <w:rsid w:val="00DA63B8"/>
    <w:rsid w:val="00DA6571"/>
    <w:rsid w:val="00DB02D1"/>
    <w:rsid w:val="00DB1548"/>
    <w:rsid w:val="00DB2A0E"/>
    <w:rsid w:val="00DB2C24"/>
    <w:rsid w:val="00DB2CAA"/>
    <w:rsid w:val="00DB4AF8"/>
    <w:rsid w:val="00DB6A8E"/>
    <w:rsid w:val="00DB6F64"/>
    <w:rsid w:val="00DB710F"/>
    <w:rsid w:val="00DB7641"/>
    <w:rsid w:val="00DB7C03"/>
    <w:rsid w:val="00DC19A1"/>
    <w:rsid w:val="00DC1AF7"/>
    <w:rsid w:val="00DC26A1"/>
    <w:rsid w:val="00DC3499"/>
    <w:rsid w:val="00DC443C"/>
    <w:rsid w:val="00DC51B4"/>
    <w:rsid w:val="00DC5B03"/>
    <w:rsid w:val="00DC5E84"/>
    <w:rsid w:val="00DC5F26"/>
    <w:rsid w:val="00DC6A6B"/>
    <w:rsid w:val="00DC7D71"/>
    <w:rsid w:val="00DD05BA"/>
    <w:rsid w:val="00DD131F"/>
    <w:rsid w:val="00DD21F1"/>
    <w:rsid w:val="00DD4463"/>
    <w:rsid w:val="00DD67DB"/>
    <w:rsid w:val="00DE0A40"/>
    <w:rsid w:val="00DE0D87"/>
    <w:rsid w:val="00DE1CA1"/>
    <w:rsid w:val="00DE3BCC"/>
    <w:rsid w:val="00DE3E3D"/>
    <w:rsid w:val="00DE53EE"/>
    <w:rsid w:val="00DE5964"/>
    <w:rsid w:val="00DE5D17"/>
    <w:rsid w:val="00DE5E9A"/>
    <w:rsid w:val="00DE5F51"/>
    <w:rsid w:val="00DF18FD"/>
    <w:rsid w:val="00DF2113"/>
    <w:rsid w:val="00DF2689"/>
    <w:rsid w:val="00DF2CFD"/>
    <w:rsid w:val="00DF44D6"/>
    <w:rsid w:val="00DF4AEC"/>
    <w:rsid w:val="00DF4BD3"/>
    <w:rsid w:val="00DF4DD3"/>
    <w:rsid w:val="00DF6ADE"/>
    <w:rsid w:val="00DF7E54"/>
    <w:rsid w:val="00E00873"/>
    <w:rsid w:val="00E008D5"/>
    <w:rsid w:val="00E015CC"/>
    <w:rsid w:val="00E01B48"/>
    <w:rsid w:val="00E04CB0"/>
    <w:rsid w:val="00E0505B"/>
    <w:rsid w:val="00E05146"/>
    <w:rsid w:val="00E06938"/>
    <w:rsid w:val="00E1249B"/>
    <w:rsid w:val="00E138AE"/>
    <w:rsid w:val="00E15BE4"/>
    <w:rsid w:val="00E163DF"/>
    <w:rsid w:val="00E209CB"/>
    <w:rsid w:val="00E223DF"/>
    <w:rsid w:val="00E2242D"/>
    <w:rsid w:val="00E22601"/>
    <w:rsid w:val="00E227A4"/>
    <w:rsid w:val="00E2338C"/>
    <w:rsid w:val="00E23C16"/>
    <w:rsid w:val="00E24DE4"/>
    <w:rsid w:val="00E251E7"/>
    <w:rsid w:val="00E25B8F"/>
    <w:rsid w:val="00E266B6"/>
    <w:rsid w:val="00E30180"/>
    <w:rsid w:val="00E31348"/>
    <w:rsid w:val="00E31AED"/>
    <w:rsid w:val="00E33456"/>
    <w:rsid w:val="00E34312"/>
    <w:rsid w:val="00E37453"/>
    <w:rsid w:val="00E40431"/>
    <w:rsid w:val="00E40896"/>
    <w:rsid w:val="00E41D42"/>
    <w:rsid w:val="00E41F40"/>
    <w:rsid w:val="00E42434"/>
    <w:rsid w:val="00E43FA7"/>
    <w:rsid w:val="00E443C9"/>
    <w:rsid w:val="00E44B82"/>
    <w:rsid w:val="00E45FC0"/>
    <w:rsid w:val="00E46C29"/>
    <w:rsid w:val="00E5038D"/>
    <w:rsid w:val="00E508E5"/>
    <w:rsid w:val="00E50F8A"/>
    <w:rsid w:val="00E51E6C"/>
    <w:rsid w:val="00E52BA4"/>
    <w:rsid w:val="00E551E7"/>
    <w:rsid w:val="00E56B1A"/>
    <w:rsid w:val="00E56DB9"/>
    <w:rsid w:val="00E60381"/>
    <w:rsid w:val="00E605CE"/>
    <w:rsid w:val="00E61422"/>
    <w:rsid w:val="00E61EE1"/>
    <w:rsid w:val="00E629CD"/>
    <w:rsid w:val="00E6316E"/>
    <w:rsid w:val="00E642AB"/>
    <w:rsid w:val="00E6524C"/>
    <w:rsid w:val="00E66696"/>
    <w:rsid w:val="00E67F39"/>
    <w:rsid w:val="00E71BE8"/>
    <w:rsid w:val="00E71D33"/>
    <w:rsid w:val="00E74146"/>
    <w:rsid w:val="00E7548A"/>
    <w:rsid w:val="00E7569E"/>
    <w:rsid w:val="00E760D0"/>
    <w:rsid w:val="00E77096"/>
    <w:rsid w:val="00E818A3"/>
    <w:rsid w:val="00E825ED"/>
    <w:rsid w:val="00E83389"/>
    <w:rsid w:val="00E83FF7"/>
    <w:rsid w:val="00E8456E"/>
    <w:rsid w:val="00E86361"/>
    <w:rsid w:val="00E879CE"/>
    <w:rsid w:val="00E9030B"/>
    <w:rsid w:val="00E905B8"/>
    <w:rsid w:val="00E92C0F"/>
    <w:rsid w:val="00E92F79"/>
    <w:rsid w:val="00E94D7A"/>
    <w:rsid w:val="00E95E05"/>
    <w:rsid w:val="00E96E20"/>
    <w:rsid w:val="00E97BE4"/>
    <w:rsid w:val="00E97C45"/>
    <w:rsid w:val="00EA17C6"/>
    <w:rsid w:val="00EA22D3"/>
    <w:rsid w:val="00EA391F"/>
    <w:rsid w:val="00EA4B5A"/>
    <w:rsid w:val="00EA4E03"/>
    <w:rsid w:val="00EA57F6"/>
    <w:rsid w:val="00EA5990"/>
    <w:rsid w:val="00EA5F3E"/>
    <w:rsid w:val="00EA6B30"/>
    <w:rsid w:val="00EA6B8D"/>
    <w:rsid w:val="00EA7D62"/>
    <w:rsid w:val="00EB0D5F"/>
    <w:rsid w:val="00EB1AE9"/>
    <w:rsid w:val="00EB20C6"/>
    <w:rsid w:val="00EB4260"/>
    <w:rsid w:val="00EB4E20"/>
    <w:rsid w:val="00EB5530"/>
    <w:rsid w:val="00EB5ABF"/>
    <w:rsid w:val="00EB5B1B"/>
    <w:rsid w:val="00EB6FDD"/>
    <w:rsid w:val="00EB74A1"/>
    <w:rsid w:val="00EB7BBB"/>
    <w:rsid w:val="00EB7FAA"/>
    <w:rsid w:val="00EC0070"/>
    <w:rsid w:val="00EC081E"/>
    <w:rsid w:val="00EC1431"/>
    <w:rsid w:val="00EC20F0"/>
    <w:rsid w:val="00EC2AE1"/>
    <w:rsid w:val="00EC3F45"/>
    <w:rsid w:val="00EC5BD0"/>
    <w:rsid w:val="00EC5C05"/>
    <w:rsid w:val="00EC5C89"/>
    <w:rsid w:val="00EC6437"/>
    <w:rsid w:val="00EC66CD"/>
    <w:rsid w:val="00EC6D1C"/>
    <w:rsid w:val="00EC6F69"/>
    <w:rsid w:val="00EC7C8E"/>
    <w:rsid w:val="00ED210D"/>
    <w:rsid w:val="00ED276E"/>
    <w:rsid w:val="00ED306E"/>
    <w:rsid w:val="00ED373B"/>
    <w:rsid w:val="00ED3D4A"/>
    <w:rsid w:val="00ED3E96"/>
    <w:rsid w:val="00ED4605"/>
    <w:rsid w:val="00ED70BA"/>
    <w:rsid w:val="00ED7ADE"/>
    <w:rsid w:val="00EE0408"/>
    <w:rsid w:val="00EE07A6"/>
    <w:rsid w:val="00EE0EF7"/>
    <w:rsid w:val="00EE345C"/>
    <w:rsid w:val="00EE56EB"/>
    <w:rsid w:val="00EE5CFA"/>
    <w:rsid w:val="00EE6197"/>
    <w:rsid w:val="00EE640F"/>
    <w:rsid w:val="00EF030A"/>
    <w:rsid w:val="00EF2B1E"/>
    <w:rsid w:val="00EF2C7B"/>
    <w:rsid w:val="00EF3301"/>
    <w:rsid w:val="00EF451E"/>
    <w:rsid w:val="00EF551D"/>
    <w:rsid w:val="00EF5BAA"/>
    <w:rsid w:val="00EF7203"/>
    <w:rsid w:val="00EF74F7"/>
    <w:rsid w:val="00EF7DA7"/>
    <w:rsid w:val="00F00126"/>
    <w:rsid w:val="00F02592"/>
    <w:rsid w:val="00F02749"/>
    <w:rsid w:val="00F02778"/>
    <w:rsid w:val="00F029CD"/>
    <w:rsid w:val="00F032A3"/>
    <w:rsid w:val="00F03D5D"/>
    <w:rsid w:val="00F0799F"/>
    <w:rsid w:val="00F07EDE"/>
    <w:rsid w:val="00F11854"/>
    <w:rsid w:val="00F11A88"/>
    <w:rsid w:val="00F1287C"/>
    <w:rsid w:val="00F12E2F"/>
    <w:rsid w:val="00F14428"/>
    <w:rsid w:val="00F14DAA"/>
    <w:rsid w:val="00F150AB"/>
    <w:rsid w:val="00F15347"/>
    <w:rsid w:val="00F15E4A"/>
    <w:rsid w:val="00F17088"/>
    <w:rsid w:val="00F1774F"/>
    <w:rsid w:val="00F208F6"/>
    <w:rsid w:val="00F22165"/>
    <w:rsid w:val="00F221EB"/>
    <w:rsid w:val="00F2403F"/>
    <w:rsid w:val="00F2665D"/>
    <w:rsid w:val="00F27A24"/>
    <w:rsid w:val="00F3061C"/>
    <w:rsid w:val="00F309CB"/>
    <w:rsid w:val="00F323B5"/>
    <w:rsid w:val="00F40053"/>
    <w:rsid w:val="00F4050F"/>
    <w:rsid w:val="00F419A3"/>
    <w:rsid w:val="00F42A2A"/>
    <w:rsid w:val="00F43791"/>
    <w:rsid w:val="00F43FA6"/>
    <w:rsid w:val="00F457FB"/>
    <w:rsid w:val="00F45B31"/>
    <w:rsid w:val="00F47D3F"/>
    <w:rsid w:val="00F51042"/>
    <w:rsid w:val="00F517A0"/>
    <w:rsid w:val="00F53627"/>
    <w:rsid w:val="00F53945"/>
    <w:rsid w:val="00F541E1"/>
    <w:rsid w:val="00F565FB"/>
    <w:rsid w:val="00F60E9E"/>
    <w:rsid w:val="00F628FA"/>
    <w:rsid w:val="00F62C07"/>
    <w:rsid w:val="00F63039"/>
    <w:rsid w:val="00F634D4"/>
    <w:rsid w:val="00F640D2"/>
    <w:rsid w:val="00F64A72"/>
    <w:rsid w:val="00F65159"/>
    <w:rsid w:val="00F67130"/>
    <w:rsid w:val="00F67323"/>
    <w:rsid w:val="00F67BBC"/>
    <w:rsid w:val="00F67C54"/>
    <w:rsid w:val="00F67F98"/>
    <w:rsid w:val="00F704F1"/>
    <w:rsid w:val="00F70DA4"/>
    <w:rsid w:val="00F71594"/>
    <w:rsid w:val="00F772D4"/>
    <w:rsid w:val="00F813BA"/>
    <w:rsid w:val="00F835BC"/>
    <w:rsid w:val="00F849F6"/>
    <w:rsid w:val="00F84DC5"/>
    <w:rsid w:val="00F8584C"/>
    <w:rsid w:val="00F865ED"/>
    <w:rsid w:val="00F9054A"/>
    <w:rsid w:val="00F91CD5"/>
    <w:rsid w:val="00F92063"/>
    <w:rsid w:val="00F922D0"/>
    <w:rsid w:val="00F92A8D"/>
    <w:rsid w:val="00F92C41"/>
    <w:rsid w:val="00F94026"/>
    <w:rsid w:val="00F95FB6"/>
    <w:rsid w:val="00F96120"/>
    <w:rsid w:val="00F9668D"/>
    <w:rsid w:val="00FA19BA"/>
    <w:rsid w:val="00FA348F"/>
    <w:rsid w:val="00FA3F0E"/>
    <w:rsid w:val="00FA585B"/>
    <w:rsid w:val="00FB36BE"/>
    <w:rsid w:val="00FB375F"/>
    <w:rsid w:val="00FB44BB"/>
    <w:rsid w:val="00FB4E90"/>
    <w:rsid w:val="00FB77AA"/>
    <w:rsid w:val="00FB7F69"/>
    <w:rsid w:val="00FC4276"/>
    <w:rsid w:val="00FC4E12"/>
    <w:rsid w:val="00FC556E"/>
    <w:rsid w:val="00FC6655"/>
    <w:rsid w:val="00FC6D99"/>
    <w:rsid w:val="00FC7243"/>
    <w:rsid w:val="00FC774E"/>
    <w:rsid w:val="00FD0EE4"/>
    <w:rsid w:val="00FD14AB"/>
    <w:rsid w:val="00FD2CA0"/>
    <w:rsid w:val="00FD39F2"/>
    <w:rsid w:val="00FD3F8A"/>
    <w:rsid w:val="00FD5E7B"/>
    <w:rsid w:val="00FD68A6"/>
    <w:rsid w:val="00FE1ED2"/>
    <w:rsid w:val="00FE2B78"/>
    <w:rsid w:val="00FE4522"/>
    <w:rsid w:val="00FE53DF"/>
    <w:rsid w:val="00FE5708"/>
    <w:rsid w:val="00FE75A7"/>
    <w:rsid w:val="00FF12AD"/>
    <w:rsid w:val="00FF3A89"/>
    <w:rsid w:val="00FF3CC8"/>
    <w:rsid w:val="00FF494D"/>
    <w:rsid w:val="00FF4E88"/>
    <w:rsid w:val="00FF5AD4"/>
    <w:rsid w:val="00FF65A7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7534"/>
  <w15:docId w15:val="{8347AAB5-DB37-47F3-BA20-237CD6C6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7A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D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8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80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C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-uk.org/pesticide-free-workshop-resourc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suu.com/pan-uk/docs/pft_public_briefing?e=28041656/43992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C6C7AA4BD434FB99B8E20C76353C6" ma:contentTypeVersion="15" ma:contentTypeDescription="Create a new document." ma:contentTypeScope="" ma:versionID="6e02c4da35e084637848b4a3e63156c9">
  <xsd:schema xmlns:xsd="http://www.w3.org/2001/XMLSchema" xmlns:xs="http://www.w3.org/2001/XMLSchema" xmlns:p="http://schemas.microsoft.com/office/2006/metadata/properties" xmlns:ns2="31cfaa6b-5247-4ba1-8d39-c54eeec43b8a" xmlns:ns3="9ee8e86d-0f0e-42e3-a4b1-27fb5f7a29b0" targetNamespace="http://schemas.microsoft.com/office/2006/metadata/properties" ma:root="true" ma:fieldsID="cffa4b8187dbfa1dd965de2f98b97d61" ns2:_="" ns3:_="">
    <xsd:import namespace="31cfaa6b-5247-4ba1-8d39-c54eeec43b8a"/>
    <xsd:import namespace="9ee8e86d-0f0e-42e3-a4b1-27fb5f7a29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faa6b-5247-4ba1-8d39-c54eeec43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8e86d-0f0e-42e3-a4b1-27fb5f7a2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1338-DC6E-4A00-9343-11A8F30D5FF3}">
  <ds:schemaRefs>
    <ds:schemaRef ds:uri="http://schemas.microsoft.com/office/2006/documentManagement/types"/>
    <ds:schemaRef ds:uri="9ee8e86d-0f0e-42e3-a4b1-27fb5f7a29b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31cfaa6b-5247-4ba1-8d39-c54eeec43b8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73ED1A-7998-4551-A170-BC48ABFDE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859F8-9FB1-48DB-BD0E-4272A7819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faa6b-5247-4ba1-8d39-c54eeec43b8a"/>
    <ds:schemaRef ds:uri="9ee8e86d-0f0e-42e3-a4b1-27fb5f7a2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9A02C-5FBB-46EA-8B14-FAD4EAB2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Samantha Claydon</cp:lastModifiedBy>
  <cp:revision>2</cp:revision>
  <cp:lastPrinted>2018-11-26T08:49:00Z</cp:lastPrinted>
  <dcterms:created xsi:type="dcterms:W3CDTF">2020-03-10T10:47:00Z</dcterms:created>
  <dcterms:modified xsi:type="dcterms:W3CDTF">2020-03-10T10:47:00Z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0x01010037EC6C7AA4BD434FB99B8E20C76353C6</vt:lpwstr>
  </property>
</Properties>
</file>